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A27" w:rsidRDefault="00ED2A27" w:rsidP="00B86B18">
      <w:pPr>
        <w:jc w:val="center"/>
        <w:rPr>
          <w:rFonts w:ascii="Times New Roman" w:hAnsi="Times New Roman" w:cs="Times New Roman"/>
          <w:b/>
          <w:sz w:val="24"/>
          <w:szCs w:val="24"/>
        </w:rPr>
      </w:pPr>
    </w:p>
    <w:p w:rsidR="00ED2A27" w:rsidRDefault="00ED2A27" w:rsidP="00B430AC">
      <w:pPr>
        <w:rPr>
          <w:rFonts w:ascii="Times New Roman" w:hAnsi="Times New Roman" w:cs="Times New Roman"/>
          <w:b/>
          <w:sz w:val="24"/>
          <w:szCs w:val="24"/>
        </w:rPr>
      </w:pPr>
    </w:p>
    <w:p w:rsidR="00B86B18" w:rsidRPr="007D260C" w:rsidRDefault="00536D76" w:rsidP="007D260C">
      <w:pPr>
        <w:spacing w:after="0" w:line="360" w:lineRule="auto"/>
        <w:jc w:val="center"/>
        <w:rPr>
          <w:rFonts w:ascii="Times New Roman" w:hAnsi="Times New Roman" w:cs="Times New Roman"/>
          <w:b/>
          <w:sz w:val="28"/>
          <w:szCs w:val="28"/>
        </w:rPr>
      </w:pPr>
      <w:r w:rsidRPr="007D260C">
        <w:rPr>
          <w:rFonts w:ascii="Times New Roman" w:hAnsi="Times New Roman" w:cs="Times New Roman"/>
          <w:b/>
          <w:sz w:val="28"/>
          <w:szCs w:val="28"/>
        </w:rPr>
        <w:t>ПОЯСНИТЕЛЬНАЯ ЗАПИСКА</w:t>
      </w:r>
    </w:p>
    <w:p w:rsidR="00B86B18" w:rsidRPr="007D260C" w:rsidRDefault="00B86B18" w:rsidP="007D260C">
      <w:pPr>
        <w:pStyle w:val="2"/>
        <w:spacing w:before="240" w:beforeAutospacing="0" w:after="0" w:afterAutospacing="0" w:line="360" w:lineRule="auto"/>
        <w:ind w:firstLine="567"/>
        <w:jc w:val="both"/>
        <w:rPr>
          <w:b w:val="0"/>
          <w:sz w:val="28"/>
          <w:szCs w:val="28"/>
        </w:rPr>
      </w:pPr>
      <w:r w:rsidRPr="007D260C">
        <w:rPr>
          <w:b w:val="0"/>
          <w:sz w:val="28"/>
          <w:szCs w:val="28"/>
        </w:rPr>
        <w:t xml:space="preserve">Рабочая программа курса «Финансовая грамотность» разработана в соответствии с Федеральным государственным стандартом основного общего образования (далее — ФГОС ООО) и направлена на достижение планируемых результатов, обеспечивающих развитие личности подростков, на их мотивацию к познанию, на приобщение к общечеловеческим ценностям. </w:t>
      </w:r>
    </w:p>
    <w:p w:rsidR="00B86B18" w:rsidRPr="007D260C" w:rsidRDefault="00B86B18" w:rsidP="007D260C">
      <w:pPr>
        <w:spacing w:after="0" w:line="360" w:lineRule="auto"/>
        <w:jc w:val="both"/>
        <w:rPr>
          <w:rFonts w:ascii="Times New Roman" w:eastAsia="Times New Roman" w:hAnsi="Times New Roman" w:cs="Times New Roman"/>
          <w:color w:val="000000"/>
          <w:sz w:val="28"/>
          <w:szCs w:val="28"/>
        </w:rPr>
      </w:pPr>
      <w:r w:rsidRPr="007D260C">
        <w:rPr>
          <w:rFonts w:ascii="Times New Roman" w:eastAsia="Times New Roman" w:hAnsi="Times New Roman" w:cs="Times New Roman"/>
          <w:bCs/>
          <w:color w:val="000000"/>
          <w:sz w:val="28"/>
          <w:szCs w:val="28"/>
        </w:rPr>
        <w:t>Актуальность данной программы</w:t>
      </w:r>
      <w:r w:rsidRPr="007D260C">
        <w:rPr>
          <w:rFonts w:ascii="Times New Roman" w:eastAsia="Times New Roman" w:hAnsi="Times New Roman" w:cs="Times New Roman"/>
          <w:color w:val="000000"/>
          <w:sz w:val="28"/>
          <w:szCs w:val="28"/>
        </w:rPr>
        <w:t>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w:t>
      </w:r>
    </w:p>
    <w:p w:rsidR="00617489" w:rsidRPr="007D260C" w:rsidRDefault="00B86B18" w:rsidP="007D260C">
      <w:pPr>
        <w:spacing w:after="0" w:line="360" w:lineRule="auto"/>
        <w:jc w:val="both"/>
        <w:rPr>
          <w:rFonts w:ascii="Times New Roman" w:eastAsia="Times New Roman" w:hAnsi="Times New Roman" w:cs="Times New Roman"/>
          <w:color w:val="000000"/>
          <w:sz w:val="28"/>
          <w:szCs w:val="28"/>
        </w:rPr>
      </w:pPr>
      <w:r w:rsidRPr="007D260C">
        <w:rPr>
          <w:rFonts w:ascii="Times New Roman" w:eastAsia="Times New Roman" w:hAnsi="Times New Roman" w:cs="Times New Roman"/>
          <w:color w:val="000000"/>
          <w:sz w:val="28"/>
          <w:szCs w:val="28"/>
        </w:rPr>
        <w:t>Данная программа направлена на достижение планируемых результатов, обеспечивающих развитие личности школьников, на их мотивацию к познанию, на приобщение к общечеловеческим ценностям.</w:t>
      </w:r>
      <w:r w:rsidRPr="007D260C">
        <w:rPr>
          <w:rFonts w:ascii="Times New Roman" w:eastAsia="Times New Roman" w:hAnsi="Times New Roman" w:cs="Times New Roman"/>
          <w:color w:val="000000"/>
          <w:sz w:val="28"/>
          <w:szCs w:val="28"/>
        </w:rPr>
        <w:br/>
        <w:t>Программа соответствует примерной программе урочной деятельности (основное общее образование) и требованиям к основным образовательным программам. «Финансовая грамотность» является основным курсом, реализующим интересы обучающихся</w:t>
      </w:r>
      <w:r w:rsidR="00122C7A" w:rsidRPr="007D260C">
        <w:rPr>
          <w:rFonts w:ascii="Times New Roman" w:eastAsia="Times New Roman" w:hAnsi="Times New Roman" w:cs="Times New Roman"/>
          <w:color w:val="000000"/>
          <w:sz w:val="28"/>
          <w:szCs w:val="28"/>
        </w:rPr>
        <w:t xml:space="preserve">в </w:t>
      </w:r>
      <w:r w:rsidRPr="007D260C">
        <w:rPr>
          <w:rFonts w:ascii="Times New Roman" w:eastAsia="Times New Roman" w:hAnsi="Times New Roman" w:cs="Times New Roman"/>
          <w:color w:val="000000"/>
          <w:sz w:val="28"/>
          <w:szCs w:val="28"/>
        </w:rPr>
        <w:t>5</w:t>
      </w:r>
      <w:r w:rsidR="00617489" w:rsidRPr="007D260C">
        <w:rPr>
          <w:rFonts w:ascii="Times New Roman" w:eastAsia="Times New Roman" w:hAnsi="Times New Roman" w:cs="Times New Roman"/>
          <w:color w:val="000000"/>
          <w:sz w:val="28"/>
          <w:szCs w:val="28"/>
        </w:rPr>
        <w:t xml:space="preserve"> классе</w:t>
      </w:r>
      <w:r w:rsidRPr="007D260C">
        <w:rPr>
          <w:rFonts w:ascii="Times New Roman" w:eastAsia="Times New Roman" w:hAnsi="Times New Roman" w:cs="Times New Roman"/>
          <w:color w:val="000000"/>
          <w:sz w:val="28"/>
          <w:szCs w:val="28"/>
        </w:rPr>
        <w:t xml:space="preserve"> в сфере экономики семьи. </w:t>
      </w:r>
    </w:p>
    <w:p w:rsidR="00B86B18" w:rsidRPr="007D260C" w:rsidRDefault="00B86B18" w:rsidP="007D260C">
      <w:pPr>
        <w:spacing w:after="0" w:line="360" w:lineRule="auto"/>
        <w:jc w:val="both"/>
        <w:rPr>
          <w:rFonts w:ascii="Times New Roman" w:eastAsia="Times New Roman" w:hAnsi="Times New Roman" w:cs="Times New Roman"/>
          <w:color w:val="000000"/>
          <w:sz w:val="28"/>
          <w:szCs w:val="28"/>
        </w:rPr>
      </w:pPr>
      <w:r w:rsidRPr="007D260C">
        <w:rPr>
          <w:rFonts w:ascii="Times New Roman" w:eastAsia="Times New Roman" w:hAnsi="Times New Roman" w:cs="Times New Roman"/>
          <w:color w:val="000000"/>
          <w:sz w:val="28"/>
          <w:szCs w:val="28"/>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r w:rsidR="00122C7A" w:rsidRPr="007D260C">
        <w:rPr>
          <w:rFonts w:ascii="Times New Roman" w:eastAsia="Times New Roman" w:hAnsi="Times New Roman" w:cs="Times New Roman"/>
          <w:color w:val="000000"/>
          <w:sz w:val="28"/>
          <w:szCs w:val="28"/>
        </w:rPr>
        <w:t>.</w:t>
      </w:r>
    </w:p>
    <w:p w:rsidR="00B86B18" w:rsidRPr="007D260C" w:rsidRDefault="00B86B18" w:rsidP="007D260C">
      <w:pPr>
        <w:spacing w:after="0" w:line="360" w:lineRule="auto"/>
        <w:jc w:val="both"/>
        <w:rPr>
          <w:rFonts w:ascii="Times New Roman" w:eastAsia="Times New Roman" w:hAnsi="Times New Roman" w:cs="Times New Roman"/>
          <w:color w:val="000000"/>
          <w:sz w:val="28"/>
          <w:szCs w:val="28"/>
        </w:rPr>
      </w:pPr>
      <w:r w:rsidRPr="007D260C">
        <w:rPr>
          <w:rFonts w:ascii="Times New Roman" w:eastAsia="Times New Roman" w:hAnsi="Times New Roman" w:cs="Times New Roman"/>
          <w:bCs/>
          <w:color w:val="000000"/>
          <w:sz w:val="28"/>
          <w:szCs w:val="28"/>
        </w:rPr>
        <w:t>Новизной данной программы</w:t>
      </w:r>
      <w:r w:rsidRPr="007D260C">
        <w:rPr>
          <w:rFonts w:ascii="Times New Roman" w:eastAsia="Times New Roman" w:hAnsi="Times New Roman" w:cs="Times New Roman"/>
          <w:color w:val="000000"/>
          <w:sz w:val="28"/>
          <w:szCs w:val="28"/>
        </w:rPr>
        <w:t xml:space="preserve">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w:t>
      </w:r>
      <w:r w:rsidRPr="007D260C">
        <w:rPr>
          <w:rFonts w:ascii="Times New Roman" w:eastAsia="Times New Roman" w:hAnsi="Times New Roman" w:cs="Times New Roman"/>
          <w:color w:val="000000"/>
          <w:sz w:val="28"/>
          <w:szCs w:val="28"/>
        </w:rPr>
        <w:lastRenderedPageBreak/>
        <w:t>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rsidR="00B86B18" w:rsidRPr="007D260C" w:rsidRDefault="00B86B18" w:rsidP="007D260C">
      <w:pPr>
        <w:spacing w:after="0" w:line="360" w:lineRule="auto"/>
        <w:jc w:val="both"/>
        <w:rPr>
          <w:rFonts w:ascii="Times New Roman" w:eastAsia="Times New Roman" w:hAnsi="Times New Roman" w:cs="Times New Roman"/>
          <w:color w:val="000000"/>
          <w:sz w:val="28"/>
          <w:szCs w:val="28"/>
        </w:rPr>
      </w:pPr>
      <w:r w:rsidRPr="007D260C">
        <w:rPr>
          <w:rFonts w:ascii="Times New Roman" w:eastAsia="Times New Roman" w:hAnsi="Times New Roman" w:cs="Times New Roman"/>
          <w:bCs/>
          <w:color w:val="000000"/>
          <w:sz w:val="28"/>
          <w:szCs w:val="28"/>
        </w:rPr>
        <w:t>Отличительной особенностью</w:t>
      </w:r>
      <w:r w:rsidRPr="007D260C">
        <w:rPr>
          <w:rFonts w:ascii="Times New Roman" w:eastAsia="Times New Roman" w:hAnsi="Times New Roman" w:cs="Times New Roman"/>
          <w:color w:val="000000"/>
          <w:sz w:val="28"/>
          <w:szCs w:val="28"/>
        </w:rPr>
        <w:t> программы данного курса является то, что он базируется на </w:t>
      </w:r>
      <w:r w:rsidRPr="007D260C">
        <w:rPr>
          <w:rFonts w:ascii="Times New Roman" w:eastAsia="Times New Roman" w:hAnsi="Times New Roman" w:cs="Times New Roman"/>
          <w:bCs/>
          <w:color w:val="000000"/>
          <w:sz w:val="28"/>
          <w:szCs w:val="28"/>
        </w:rPr>
        <w:t>системно - деятельностном</w:t>
      </w:r>
      <w:r w:rsidRPr="007D260C">
        <w:rPr>
          <w:rFonts w:ascii="Times New Roman" w:eastAsia="Times New Roman" w:hAnsi="Times New Roman" w:cs="Times New Roman"/>
          <w:color w:val="000000"/>
          <w:sz w:val="28"/>
          <w:szCs w:val="28"/>
        </w:rPr>
        <w:t> подходе к обучению, который обеспечивает активную учебно -познавательную позицию учащихся. У них формируются не только базовые знания в финансовой сфере, но также необходимые умения, компетенции, личные характеристики и установки.</w:t>
      </w:r>
    </w:p>
    <w:p w:rsidR="00991BE0" w:rsidRPr="007D260C" w:rsidRDefault="00991BE0"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t>Финансовая грамотность изучается в 5 классе один час в неделю, общий объём составляет 34 часа.</w:t>
      </w:r>
    </w:p>
    <w:p w:rsidR="00991BE0" w:rsidRPr="007D260C" w:rsidRDefault="00991BE0" w:rsidP="007D260C">
      <w:pPr>
        <w:spacing w:after="0" w:line="360" w:lineRule="auto"/>
        <w:contextualSpacing/>
        <w:jc w:val="both"/>
        <w:rPr>
          <w:rFonts w:ascii="Times New Roman" w:eastAsia="Times New Roman" w:hAnsi="Times New Roman" w:cs="Times New Roman"/>
          <w:b/>
          <w:bCs/>
          <w:caps/>
          <w:color w:val="000000"/>
          <w:sz w:val="28"/>
          <w:szCs w:val="28"/>
        </w:rPr>
      </w:pPr>
    </w:p>
    <w:p w:rsidR="007437B7" w:rsidRPr="007D260C" w:rsidRDefault="007437B7" w:rsidP="007D260C">
      <w:pPr>
        <w:spacing w:after="0" w:line="360" w:lineRule="auto"/>
        <w:contextualSpacing/>
        <w:jc w:val="center"/>
        <w:rPr>
          <w:rFonts w:ascii="Times New Roman" w:hAnsi="Times New Roman" w:cs="Times New Roman"/>
          <w:b/>
          <w:caps/>
          <w:color w:val="000000"/>
          <w:sz w:val="28"/>
          <w:szCs w:val="28"/>
        </w:rPr>
      </w:pPr>
      <w:r w:rsidRPr="007D260C">
        <w:rPr>
          <w:rFonts w:ascii="Times New Roman" w:hAnsi="Times New Roman" w:cs="Times New Roman"/>
          <w:b/>
          <w:caps/>
          <w:color w:val="000000"/>
          <w:sz w:val="28"/>
          <w:szCs w:val="28"/>
        </w:rPr>
        <w:t>СОДЕРЖАНИЕ РАБОЧЕЙ ПРОГРАММЫ</w:t>
      </w:r>
    </w:p>
    <w:p w:rsidR="00617489" w:rsidRPr="007D260C" w:rsidRDefault="00617489" w:rsidP="007D260C">
      <w:pPr>
        <w:spacing w:after="0" w:line="360" w:lineRule="auto"/>
        <w:contextualSpacing/>
        <w:jc w:val="both"/>
        <w:rPr>
          <w:rFonts w:ascii="Times New Roman" w:hAnsi="Times New Roman" w:cs="Times New Roman"/>
          <w:b/>
          <w:sz w:val="28"/>
          <w:szCs w:val="28"/>
        </w:rPr>
      </w:pPr>
    </w:p>
    <w:p w:rsidR="007437B7" w:rsidRPr="007D260C" w:rsidRDefault="002F5596" w:rsidP="007D260C">
      <w:pPr>
        <w:spacing w:after="0" w:line="360" w:lineRule="auto"/>
        <w:ind w:firstLine="709"/>
        <w:contextualSpacing/>
        <w:jc w:val="both"/>
        <w:rPr>
          <w:rFonts w:ascii="Times New Roman" w:hAnsi="Times New Roman" w:cs="Times New Roman"/>
          <w:b/>
          <w:sz w:val="28"/>
          <w:szCs w:val="28"/>
        </w:rPr>
      </w:pPr>
      <w:r w:rsidRPr="007D260C">
        <w:rPr>
          <w:rFonts w:ascii="Times New Roman" w:hAnsi="Times New Roman" w:cs="Times New Roman"/>
          <w:b/>
          <w:sz w:val="28"/>
          <w:szCs w:val="28"/>
        </w:rPr>
        <w:t>Введение в курс «Финансовая грамотность»</w:t>
      </w:r>
      <w:r w:rsidR="002F662A" w:rsidRPr="007D260C">
        <w:rPr>
          <w:rFonts w:ascii="Times New Roman" w:hAnsi="Times New Roman" w:cs="Times New Roman"/>
          <w:b/>
          <w:sz w:val="28"/>
          <w:szCs w:val="28"/>
        </w:rPr>
        <w:t xml:space="preserve"> (4ч.)</w:t>
      </w:r>
      <w:r w:rsidRPr="007D260C">
        <w:rPr>
          <w:rFonts w:ascii="Times New Roman" w:hAnsi="Times New Roman" w:cs="Times New Roman"/>
          <w:b/>
          <w:sz w:val="28"/>
          <w:szCs w:val="28"/>
        </w:rPr>
        <w:t>.</w:t>
      </w:r>
    </w:p>
    <w:p w:rsidR="007437B7" w:rsidRPr="007D260C" w:rsidRDefault="007437B7" w:rsidP="007D260C">
      <w:pPr>
        <w:spacing w:after="0" w:line="360" w:lineRule="auto"/>
        <w:ind w:firstLine="709"/>
        <w:contextualSpacing/>
        <w:jc w:val="both"/>
        <w:rPr>
          <w:rFonts w:ascii="Times New Roman" w:hAnsi="Times New Roman" w:cs="Times New Roman"/>
          <w:sz w:val="28"/>
          <w:szCs w:val="28"/>
        </w:rPr>
      </w:pPr>
      <w:r w:rsidRPr="007D260C">
        <w:rPr>
          <w:rFonts w:ascii="Times New Roman" w:hAnsi="Times New Roman" w:cs="Times New Roman"/>
          <w:sz w:val="28"/>
          <w:szCs w:val="28"/>
        </w:rPr>
        <w:t xml:space="preserve"> Личное финансовое планирование. Личный бюджет. Семейный бюджет. Доходы семейного бюджета. Виды доходов семейного бюджета. Источники доходов семейного бюджета. Расходы семейного бюджета. Виды расходов семейного бюджета. Сбережения. Накопления. Дорогие покупки. Бюджетный баланс. Дефицит. Профицит. Бюджетная дисциплина. Налоговое поведение. Контроль расходов. </w:t>
      </w:r>
    </w:p>
    <w:p w:rsidR="002F662A" w:rsidRPr="007D260C" w:rsidRDefault="002F662A" w:rsidP="007D260C">
      <w:pPr>
        <w:spacing w:after="0" w:line="360" w:lineRule="auto"/>
        <w:contextualSpacing/>
        <w:jc w:val="both"/>
        <w:rPr>
          <w:rFonts w:ascii="Times New Roman" w:hAnsi="Times New Roman" w:cs="Times New Roman"/>
          <w:b/>
          <w:sz w:val="28"/>
          <w:szCs w:val="28"/>
          <w:lang w:val="en-US"/>
        </w:rPr>
      </w:pPr>
    </w:p>
    <w:p w:rsidR="007437B7" w:rsidRPr="007D260C" w:rsidRDefault="002F662A" w:rsidP="007D260C">
      <w:pPr>
        <w:spacing w:after="0" w:line="360" w:lineRule="auto"/>
        <w:ind w:firstLine="709"/>
        <w:contextualSpacing/>
        <w:jc w:val="both"/>
        <w:rPr>
          <w:rFonts w:ascii="Times New Roman" w:hAnsi="Times New Roman" w:cs="Times New Roman"/>
          <w:b/>
          <w:sz w:val="28"/>
          <w:szCs w:val="28"/>
        </w:rPr>
      </w:pPr>
      <w:r w:rsidRPr="007D260C">
        <w:rPr>
          <w:rFonts w:ascii="Times New Roman" w:hAnsi="Times New Roman" w:cs="Times New Roman"/>
          <w:b/>
          <w:sz w:val="28"/>
          <w:szCs w:val="28"/>
        </w:rPr>
        <w:t>Доходы и расходы семьи (15ч.).</w:t>
      </w:r>
    </w:p>
    <w:p w:rsidR="002F662A" w:rsidRPr="007D260C" w:rsidRDefault="007437B7" w:rsidP="007D260C">
      <w:pPr>
        <w:spacing w:after="0" w:line="360" w:lineRule="auto"/>
        <w:ind w:firstLine="709"/>
        <w:contextualSpacing/>
        <w:jc w:val="both"/>
        <w:rPr>
          <w:rFonts w:ascii="Times New Roman" w:hAnsi="Times New Roman" w:cs="Times New Roman"/>
          <w:sz w:val="28"/>
          <w:szCs w:val="28"/>
        </w:rPr>
      </w:pPr>
      <w:r w:rsidRPr="007D260C">
        <w:rPr>
          <w:rFonts w:ascii="Times New Roman" w:hAnsi="Times New Roman" w:cs="Times New Roman"/>
          <w:sz w:val="28"/>
          <w:szCs w:val="28"/>
        </w:rPr>
        <w:t xml:space="preserve"> Деньги и их виды. Функции денег. Платёжные системы. Национальная платёжная система. Быстрые платежи. Наличные деньги. Безналичные деньги. Валюты. Российский рубль — национальная валюта. Электронные деньги. Цифровой рубль. Сущность, причины и виды инфляции. Подушка финансовой безопасности. Благополучие семьи и финансы. Управление личным временем и финансами. Виды финансовых решений. Альтернативы финансовых решений. Софинасированиесемейных расходов. Стереотипы и потребности. Обмен. Ответственное и разумное потребление. Осознанное финансовое поведение. Собственность. Имущество и обязательства. </w:t>
      </w:r>
    </w:p>
    <w:p w:rsidR="002F662A" w:rsidRPr="007D260C" w:rsidRDefault="002F662A" w:rsidP="007D260C">
      <w:pPr>
        <w:spacing w:after="0" w:line="360" w:lineRule="auto"/>
        <w:ind w:firstLine="709"/>
        <w:contextualSpacing/>
        <w:jc w:val="both"/>
        <w:rPr>
          <w:rFonts w:ascii="Times New Roman" w:hAnsi="Times New Roman" w:cs="Times New Roman"/>
          <w:b/>
          <w:sz w:val="28"/>
          <w:szCs w:val="28"/>
        </w:rPr>
      </w:pPr>
    </w:p>
    <w:p w:rsidR="002F662A" w:rsidRPr="007D260C" w:rsidRDefault="002F662A" w:rsidP="007D260C">
      <w:pPr>
        <w:spacing w:after="0" w:line="360" w:lineRule="auto"/>
        <w:ind w:firstLine="709"/>
        <w:contextualSpacing/>
        <w:jc w:val="both"/>
        <w:rPr>
          <w:rFonts w:ascii="Times New Roman" w:hAnsi="Times New Roman" w:cs="Times New Roman"/>
          <w:b/>
          <w:sz w:val="28"/>
          <w:szCs w:val="28"/>
        </w:rPr>
      </w:pPr>
      <w:r w:rsidRPr="007D260C">
        <w:rPr>
          <w:rFonts w:ascii="Times New Roman" w:hAnsi="Times New Roman" w:cs="Times New Roman"/>
          <w:b/>
          <w:sz w:val="28"/>
          <w:szCs w:val="28"/>
        </w:rPr>
        <w:lastRenderedPageBreak/>
        <w:t>Риски потери денег и имущества, и как человек может от этого защититься (10ч.).</w:t>
      </w:r>
    </w:p>
    <w:p w:rsidR="002C52B3" w:rsidRPr="007D260C" w:rsidRDefault="007437B7" w:rsidP="007D260C">
      <w:pPr>
        <w:spacing w:after="0" w:line="360" w:lineRule="auto"/>
        <w:ind w:firstLine="709"/>
        <w:contextualSpacing/>
        <w:jc w:val="both"/>
        <w:rPr>
          <w:rFonts w:ascii="Times New Roman" w:hAnsi="Times New Roman" w:cs="Times New Roman"/>
          <w:sz w:val="28"/>
          <w:szCs w:val="28"/>
        </w:rPr>
      </w:pPr>
      <w:r w:rsidRPr="007D260C">
        <w:rPr>
          <w:rFonts w:ascii="Times New Roman" w:hAnsi="Times New Roman" w:cs="Times New Roman"/>
          <w:sz w:val="28"/>
          <w:szCs w:val="28"/>
        </w:rPr>
        <w:t>Финансовые риски. Личная ответственность при использовании денег.</w:t>
      </w:r>
    </w:p>
    <w:p w:rsidR="002F662A" w:rsidRPr="007D260C" w:rsidRDefault="002F662A" w:rsidP="007D260C">
      <w:pPr>
        <w:pStyle w:val="a5"/>
        <w:spacing w:line="360" w:lineRule="auto"/>
        <w:jc w:val="both"/>
        <w:rPr>
          <w:rFonts w:ascii="Times New Roman" w:eastAsia="Times New Roman" w:hAnsi="Times New Roman" w:cs="Times New Roman"/>
          <w:sz w:val="28"/>
          <w:szCs w:val="28"/>
        </w:rPr>
      </w:pPr>
      <w:r w:rsidRPr="007D260C">
        <w:rPr>
          <w:rFonts w:ascii="Times New Roman" w:hAnsi="Times New Roman" w:cs="Times New Roman"/>
          <w:b/>
          <w:sz w:val="28"/>
          <w:szCs w:val="28"/>
        </w:rPr>
        <w:t>Повторение и систематизация учебного материала  курса «Финансовой грамотности» 5класса (5 ч.).</w:t>
      </w:r>
    </w:p>
    <w:p w:rsidR="00442908" w:rsidRPr="007D260C" w:rsidRDefault="00442908" w:rsidP="007D260C">
      <w:pPr>
        <w:spacing w:after="0" w:line="360" w:lineRule="auto"/>
        <w:jc w:val="both"/>
        <w:rPr>
          <w:rFonts w:ascii="Times New Roman" w:hAnsi="Times New Roman" w:cs="Times New Roman"/>
          <w:b/>
          <w:sz w:val="28"/>
          <w:szCs w:val="28"/>
        </w:rPr>
      </w:pPr>
    </w:p>
    <w:p w:rsidR="00EC49D5" w:rsidRPr="007D260C" w:rsidRDefault="00EC49D5" w:rsidP="007D260C">
      <w:pPr>
        <w:spacing w:after="0" w:line="360" w:lineRule="auto"/>
        <w:jc w:val="center"/>
        <w:rPr>
          <w:rFonts w:ascii="Times New Roman" w:hAnsi="Times New Roman" w:cs="Times New Roman"/>
          <w:b/>
          <w:sz w:val="28"/>
          <w:szCs w:val="28"/>
        </w:rPr>
      </w:pPr>
      <w:r w:rsidRPr="007D260C">
        <w:rPr>
          <w:rFonts w:ascii="Times New Roman" w:hAnsi="Times New Roman" w:cs="Times New Roman"/>
          <w:b/>
          <w:sz w:val="28"/>
          <w:szCs w:val="28"/>
        </w:rPr>
        <w:t>ПЛАНИРУЕМЫЕ РЕЗУЛЬТАТЫ</w:t>
      </w:r>
      <w:r w:rsidR="00FB455D" w:rsidRPr="007D260C">
        <w:rPr>
          <w:rFonts w:ascii="Times New Roman" w:hAnsi="Times New Roman" w:cs="Times New Roman"/>
          <w:b/>
          <w:sz w:val="28"/>
          <w:szCs w:val="28"/>
        </w:rPr>
        <w:t xml:space="preserve"> ОСВОЕНИЯ ПРОГРАММЫ УЧЕБНОГО КУРСА «ФИНАНСОВАЯ ГРАМОТНОСТЬ» НА УРОВНЕ ОСНОВНОГО ОБЩЕГО ОБРАЗОВАНИЯ</w:t>
      </w:r>
    </w:p>
    <w:p w:rsidR="00EC49D5" w:rsidRPr="007D260C" w:rsidRDefault="00EC49D5" w:rsidP="007D260C">
      <w:pPr>
        <w:spacing w:after="0" w:line="360" w:lineRule="auto"/>
        <w:ind w:firstLine="709"/>
        <w:contextualSpacing/>
        <w:jc w:val="both"/>
        <w:rPr>
          <w:rFonts w:ascii="Times New Roman" w:hAnsi="Times New Roman" w:cs="Times New Roman"/>
          <w:b/>
          <w:sz w:val="28"/>
          <w:szCs w:val="28"/>
        </w:rPr>
      </w:pPr>
      <w:r w:rsidRPr="007D260C">
        <w:rPr>
          <w:rFonts w:ascii="Times New Roman" w:hAnsi="Times New Roman" w:cs="Times New Roman"/>
          <w:b/>
          <w:sz w:val="28"/>
          <w:szCs w:val="28"/>
        </w:rPr>
        <w:t xml:space="preserve">Личностные результаты: </w:t>
      </w:r>
    </w:p>
    <w:p w:rsidR="00EC49D5" w:rsidRPr="007D260C" w:rsidRDefault="00EC49D5" w:rsidP="007D260C">
      <w:pPr>
        <w:spacing w:after="0" w:line="360" w:lineRule="auto"/>
        <w:ind w:firstLine="709"/>
        <w:contextualSpacing/>
        <w:jc w:val="both"/>
        <w:rPr>
          <w:rFonts w:ascii="Times New Roman" w:hAnsi="Times New Roman" w:cs="Times New Roman"/>
          <w:sz w:val="28"/>
          <w:szCs w:val="28"/>
        </w:rPr>
      </w:pPr>
      <w:r w:rsidRPr="007D260C">
        <w:rPr>
          <w:rFonts w:ascii="Times New Roman" w:hAnsi="Times New Roman" w:cs="Times New Roman"/>
          <w:sz w:val="28"/>
          <w:szCs w:val="28"/>
        </w:rPr>
        <w:t xml:space="preserve">•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 </w:t>
      </w:r>
    </w:p>
    <w:p w:rsidR="00EC49D5" w:rsidRPr="007D260C" w:rsidRDefault="00EC49D5" w:rsidP="007D260C">
      <w:pPr>
        <w:spacing w:after="0" w:line="360" w:lineRule="auto"/>
        <w:ind w:firstLine="709"/>
        <w:contextualSpacing/>
        <w:jc w:val="both"/>
        <w:rPr>
          <w:rFonts w:ascii="Times New Roman" w:hAnsi="Times New Roman" w:cs="Times New Roman"/>
          <w:sz w:val="28"/>
          <w:szCs w:val="28"/>
        </w:rPr>
      </w:pPr>
      <w:r w:rsidRPr="007D260C">
        <w:rPr>
          <w:rFonts w:ascii="Times New Roman" w:hAnsi="Times New Roman" w:cs="Times New Roman"/>
          <w:sz w:val="28"/>
          <w:szCs w:val="28"/>
        </w:rPr>
        <w:t xml:space="preserve">•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 </w:t>
      </w:r>
    </w:p>
    <w:p w:rsidR="00EC49D5" w:rsidRPr="007D260C" w:rsidRDefault="00EC49D5" w:rsidP="007D260C">
      <w:pPr>
        <w:spacing w:after="0" w:line="360" w:lineRule="auto"/>
        <w:ind w:firstLine="709"/>
        <w:contextualSpacing/>
        <w:jc w:val="both"/>
        <w:rPr>
          <w:rFonts w:ascii="Times New Roman" w:hAnsi="Times New Roman" w:cs="Times New Roman"/>
          <w:sz w:val="28"/>
          <w:szCs w:val="28"/>
        </w:rPr>
      </w:pPr>
      <w:r w:rsidRPr="007D260C">
        <w:rPr>
          <w:rFonts w:ascii="Times New Roman" w:hAnsi="Times New Roman" w:cs="Times New Roman"/>
          <w:sz w:val="28"/>
          <w:szCs w:val="28"/>
        </w:rPr>
        <w:t xml:space="preserve">• проявление самостоятельности и личной ответственности за своё финансовое поведение, планирование собственного бюджета, предложение вариантов собственного заработка; </w:t>
      </w:r>
    </w:p>
    <w:p w:rsidR="00EC49D5" w:rsidRPr="007D260C" w:rsidRDefault="00EC49D5" w:rsidP="007D260C">
      <w:pPr>
        <w:spacing w:after="0" w:line="360" w:lineRule="auto"/>
        <w:ind w:firstLine="709"/>
        <w:contextualSpacing/>
        <w:jc w:val="both"/>
        <w:rPr>
          <w:rFonts w:ascii="Times New Roman" w:hAnsi="Times New Roman" w:cs="Times New Roman"/>
          <w:sz w:val="28"/>
          <w:szCs w:val="28"/>
        </w:rPr>
      </w:pPr>
      <w:r w:rsidRPr="007D260C">
        <w:rPr>
          <w:rFonts w:ascii="Times New Roman" w:hAnsi="Times New Roman" w:cs="Times New Roman"/>
          <w:sz w:val="28"/>
          <w:szCs w:val="28"/>
        </w:rPr>
        <w:t>• умение сотрудничать со взрослыми и сверстниками в игровых и реальных экономических ситуациях, участвовать в решении вопроса, каким должен быть семейный бюджет, вести диалог об особых жизненных ситуациях и их влиянии на благосостояние семьи и достигать обоюдного взаимопонимания;</w:t>
      </w:r>
    </w:p>
    <w:p w:rsidR="00EC49D5" w:rsidRPr="007D260C" w:rsidRDefault="00EC49D5" w:rsidP="007D260C">
      <w:pPr>
        <w:spacing w:after="0" w:line="360" w:lineRule="auto"/>
        <w:ind w:firstLine="709"/>
        <w:contextualSpacing/>
        <w:jc w:val="both"/>
        <w:rPr>
          <w:rFonts w:ascii="Times New Roman" w:hAnsi="Times New Roman" w:cs="Times New Roman"/>
          <w:b/>
          <w:sz w:val="28"/>
          <w:szCs w:val="28"/>
        </w:rPr>
      </w:pPr>
      <w:r w:rsidRPr="007D260C">
        <w:rPr>
          <w:rFonts w:ascii="Times New Roman" w:hAnsi="Times New Roman" w:cs="Times New Roman"/>
          <w:sz w:val="28"/>
          <w:szCs w:val="28"/>
        </w:rPr>
        <w:t>• понимание необходимости собственной финансовой грамотности и мотивации к её развитию.</w:t>
      </w:r>
    </w:p>
    <w:p w:rsidR="00EC49D5" w:rsidRPr="007D260C" w:rsidRDefault="00EC49D5"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b/>
          <w:sz w:val="28"/>
          <w:szCs w:val="28"/>
        </w:rPr>
        <w:t>Метапредметные результаты:</w:t>
      </w:r>
    </w:p>
    <w:p w:rsidR="00EC49D5" w:rsidRPr="007D260C" w:rsidRDefault="00EC49D5" w:rsidP="007D260C">
      <w:pPr>
        <w:spacing w:after="0" w:line="360" w:lineRule="auto"/>
        <w:ind w:firstLine="567"/>
        <w:contextualSpacing/>
        <w:jc w:val="both"/>
        <w:rPr>
          <w:rFonts w:ascii="Times New Roman" w:hAnsi="Times New Roman" w:cs="Times New Roman"/>
          <w:b/>
          <w:i/>
          <w:sz w:val="28"/>
          <w:szCs w:val="28"/>
        </w:rPr>
      </w:pPr>
      <w:r w:rsidRPr="007D260C">
        <w:rPr>
          <w:rFonts w:ascii="Times New Roman" w:hAnsi="Times New Roman" w:cs="Times New Roman"/>
          <w:b/>
          <w:i/>
          <w:sz w:val="28"/>
          <w:szCs w:val="28"/>
        </w:rPr>
        <w:t>Познавательные</w:t>
      </w:r>
    </w:p>
    <w:p w:rsidR="00C9380D" w:rsidRPr="007D260C" w:rsidRDefault="00EC49D5"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t xml:space="preserve"> • использование различных </w:t>
      </w:r>
      <w:r w:rsidR="00C9380D" w:rsidRPr="007D260C">
        <w:rPr>
          <w:rFonts w:ascii="Times New Roman" w:hAnsi="Times New Roman" w:cs="Times New Roman"/>
          <w:sz w:val="28"/>
          <w:szCs w:val="28"/>
        </w:rPr>
        <w:t>способов поиска, сбора, обработ</w:t>
      </w:r>
      <w:r w:rsidRPr="007D260C">
        <w:rPr>
          <w:rFonts w:ascii="Times New Roman" w:hAnsi="Times New Roman" w:cs="Times New Roman"/>
          <w:sz w:val="28"/>
          <w:szCs w:val="28"/>
        </w:rPr>
        <w:t>ки, анализа, организации, пере</w:t>
      </w:r>
      <w:r w:rsidR="00C9380D" w:rsidRPr="007D260C">
        <w:rPr>
          <w:rFonts w:ascii="Times New Roman" w:hAnsi="Times New Roman" w:cs="Times New Roman"/>
          <w:sz w:val="28"/>
          <w:szCs w:val="28"/>
        </w:rPr>
        <w:t>дачи и интерпретации простой фи</w:t>
      </w:r>
      <w:r w:rsidRPr="007D260C">
        <w:rPr>
          <w:rFonts w:ascii="Times New Roman" w:hAnsi="Times New Roman" w:cs="Times New Roman"/>
          <w:sz w:val="28"/>
          <w:szCs w:val="28"/>
        </w:rPr>
        <w:t xml:space="preserve">нансовой информации, содержащейся на специализированных интернет-сайтах, в газетах и журналах, на основе проведения простых опросов и интервью; </w:t>
      </w:r>
    </w:p>
    <w:p w:rsidR="00C9380D" w:rsidRPr="007D260C" w:rsidRDefault="00EC49D5"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lastRenderedPageBreak/>
        <w:t>• умение представлять рез</w:t>
      </w:r>
      <w:r w:rsidR="00C9380D" w:rsidRPr="007D260C">
        <w:rPr>
          <w:rFonts w:ascii="Times New Roman" w:hAnsi="Times New Roman" w:cs="Times New Roman"/>
          <w:sz w:val="28"/>
          <w:szCs w:val="28"/>
        </w:rPr>
        <w:t>ультаты анализа простой финансо</w:t>
      </w:r>
      <w:r w:rsidRPr="007D260C">
        <w:rPr>
          <w:rFonts w:ascii="Times New Roman" w:hAnsi="Times New Roman" w:cs="Times New Roman"/>
          <w:sz w:val="28"/>
          <w:szCs w:val="28"/>
        </w:rPr>
        <w:t>вой и статистической информации в зависимости от поставленных задач в виде таблицы, схемы, граф</w:t>
      </w:r>
      <w:r w:rsidR="00C9380D" w:rsidRPr="007D260C">
        <w:rPr>
          <w:rFonts w:ascii="Times New Roman" w:hAnsi="Times New Roman" w:cs="Times New Roman"/>
          <w:sz w:val="28"/>
          <w:szCs w:val="28"/>
        </w:rPr>
        <w:t>ика, диаграммы, в том числе диа</w:t>
      </w:r>
      <w:r w:rsidRPr="007D260C">
        <w:rPr>
          <w:rFonts w:ascii="Times New Roman" w:hAnsi="Times New Roman" w:cs="Times New Roman"/>
          <w:sz w:val="28"/>
          <w:szCs w:val="28"/>
        </w:rPr>
        <w:t xml:space="preserve">граммы связей; </w:t>
      </w:r>
    </w:p>
    <w:p w:rsidR="00C9380D" w:rsidRPr="007D260C" w:rsidRDefault="00EC49D5"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t>• выполнение логических действий сравнения преимуществ и недостатков разных видов дене</w:t>
      </w:r>
      <w:r w:rsidR="00C9380D" w:rsidRPr="007D260C">
        <w:rPr>
          <w:rFonts w:ascii="Times New Roman" w:hAnsi="Times New Roman" w:cs="Times New Roman"/>
          <w:sz w:val="28"/>
          <w:szCs w:val="28"/>
        </w:rPr>
        <w:t>г, доходов и расходов, возможно</w:t>
      </w:r>
      <w:r w:rsidRPr="007D260C">
        <w:rPr>
          <w:rFonts w:ascii="Times New Roman" w:hAnsi="Times New Roman" w:cs="Times New Roman"/>
          <w:sz w:val="28"/>
          <w:szCs w:val="28"/>
        </w:rPr>
        <w:t xml:space="preserve">стей работы по найму и ведения </w:t>
      </w:r>
      <w:r w:rsidR="00C9380D" w:rsidRPr="007D260C">
        <w:rPr>
          <w:rFonts w:ascii="Times New Roman" w:hAnsi="Times New Roman" w:cs="Times New Roman"/>
          <w:sz w:val="28"/>
          <w:szCs w:val="28"/>
        </w:rPr>
        <w:t>собственного бизнеса, анализ ин</w:t>
      </w:r>
      <w:r w:rsidRPr="007D260C">
        <w:rPr>
          <w:rFonts w:ascii="Times New Roman" w:hAnsi="Times New Roman" w:cs="Times New Roman"/>
          <w:sz w:val="28"/>
          <w:szCs w:val="28"/>
        </w:rPr>
        <w:t>формации о средней заработной плате в регионе проживания, об основных статьях расходов россиян, о ценах на товары и услуги, об уровне безработицы, о социаль</w:t>
      </w:r>
      <w:r w:rsidR="00C9380D" w:rsidRPr="007D260C">
        <w:rPr>
          <w:rFonts w:ascii="Times New Roman" w:hAnsi="Times New Roman" w:cs="Times New Roman"/>
          <w:sz w:val="28"/>
          <w:szCs w:val="28"/>
        </w:rPr>
        <w:t>ных выплатах, о банковских услу</w:t>
      </w:r>
      <w:r w:rsidRPr="007D260C">
        <w:rPr>
          <w:rFonts w:ascii="Times New Roman" w:hAnsi="Times New Roman" w:cs="Times New Roman"/>
          <w:sz w:val="28"/>
          <w:szCs w:val="28"/>
        </w:rPr>
        <w:t xml:space="preserve">гах для частных лиц, о валютных курсах; </w:t>
      </w:r>
    </w:p>
    <w:p w:rsidR="00ED2A27" w:rsidRPr="007D260C" w:rsidRDefault="00EC49D5"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t>• установление причинно-следственных связей между уплатой налогов и созданием обществен</w:t>
      </w:r>
      <w:r w:rsidR="00C9380D" w:rsidRPr="007D260C">
        <w:rPr>
          <w:rFonts w:ascii="Times New Roman" w:hAnsi="Times New Roman" w:cs="Times New Roman"/>
          <w:sz w:val="28"/>
          <w:szCs w:val="28"/>
        </w:rPr>
        <w:t>ных благ обществом, между финан</w:t>
      </w:r>
      <w:r w:rsidRPr="007D260C">
        <w:rPr>
          <w:rFonts w:ascii="Times New Roman" w:hAnsi="Times New Roman" w:cs="Times New Roman"/>
          <w:sz w:val="28"/>
          <w:szCs w:val="28"/>
        </w:rPr>
        <w:t>совым поведением человека и его благосостоянием;</w:t>
      </w:r>
    </w:p>
    <w:p w:rsidR="00C9380D" w:rsidRPr="007D260C" w:rsidRDefault="00EC49D5" w:rsidP="007D260C">
      <w:pPr>
        <w:spacing w:after="0" w:line="360" w:lineRule="auto"/>
        <w:contextualSpacing/>
        <w:jc w:val="both"/>
        <w:rPr>
          <w:rFonts w:ascii="Times New Roman" w:hAnsi="Times New Roman" w:cs="Times New Roman"/>
          <w:sz w:val="28"/>
          <w:szCs w:val="28"/>
        </w:rPr>
      </w:pPr>
      <w:r w:rsidRPr="007D260C">
        <w:rPr>
          <w:rFonts w:ascii="Times New Roman" w:hAnsi="Times New Roman" w:cs="Times New Roman"/>
          <w:sz w:val="28"/>
          <w:szCs w:val="28"/>
        </w:rPr>
        <w:t xml:space="preserve"> • построение рассуждений-обоснований (от исходных посыл</w:t>
      </w:r>
      <w:r w:rsidR="00C9380D" w:rsidRPr="007D260C">
        <w:rPr>
          <w:rFonts w:ascii="Times New Roman" w:hAnsi="Times New Roman" w:cs="Times New Roman"/>
          <w:sz w:val="28"/>
          <w:szCs w:val="28"/>
        </w:rPr>
        <w:t>ок к суждению и умозаключению);</w:t>
      </w:r>
    </w:p>
    <w:p w:rsidR="00C9380D" w:rsidRPr="007D260C" w:rsidRDefault="00EC49D5"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t xml:space="preserve">• умение производить расчёты на условных примерах, в том числе с использованием интернет-калькуляторов, рассчитывать доходы и расходы семьи, величину подоходного налога и НДС, проценты по депозитам и кредитам, проводить расчёты с валютными курсами; </w:t>
      </w:r>
    </w:p>
    <w:p w:rsidR="00C9380D" w:rsidRPr="007D260C" w:rsidRDefault="00EC49D5"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t>• владение базовыми предметными и межпред</w:t>
      </w:r>
      <w:r w:rsidR="00C9380D" w:rsidRPr="007D260C">
        <w:rPr>
          <w:rFonts w:ascii="Times New Roman" w:hAnsi="Times New Roman" w:cs="Times New Roman"/>
          <w:sz w:val="28"/>
          <w:szCs w:val="28"/>
        </w:rPr>
        <w:t>метными поня</w:t>
      </w:r>
      <w:r w:rsidRPr="007D260C">
        <w:rPr>
          <w:rFonts w:ascii="Times New Roman" w:hAnsi="Times New Roman" w:cs="Times New Roman"/>
          <w:sz w:val="28"/>
          <w:szCs w:val="28"/>
        </w:rPr>
        <w:t>тиями (финансовая грамотность,</w:t>
      </w:r>
      <w:r w:rsidR="00C9380D" w:rsidRPr="007D260C">
        <w:rPr>
          <w:rFonts w:ascii="Times New Roman" w:hAnsi="Times New Roman" w:cs="Times New Roman"/>
          <w:sz w:val="28"/>
          <w:szCs w:val="28"/>
        </w:rPr>
        <w:t xml:space="preserve"> финансовое поведение, статисти</w:t>
      </w:r>
      <w:r w:rsidRPr="007D260C">
        <w:rPr>
          <w:rFonts w:ascii="Times New Roman" w:hAnsi="Times New Roman" w:cs="Times New Roman"/>
          <w:sz w:val="28"/>
          <w:szCs w:val="28"/>
        </w:rPr>
        <w:t xml:space="preserve">ческие данные, простая финансовая информация, учебный проект в области экономики семьи, учебное исследование экономических отношений в семье и обществе). </w:t>
      </w:r>
    </w:p>
    <w:p w:rsidR="00C9380D" w:rsidRPr="007D260C" w:rsidRDefault="00EC49D5" w:rsidP="007D260C">
      <w:pPr>
        <w:spacing w:after="0" w:line="360" w:lineRule="auto"/>
        <w:ind w:firstLine="567"/>
        <w:contextualSpacing/>
        <w:jc w:val="both"/>
        <w:rPr>
          <w:rFonts w:ascii="Times New Roman" w:hAnsi="Times New Roman" w:cs="Times New Roman"/>
          <w:b/>
          <w:i/>
          <w:sz w:val="28"/>
          <w:szCs w:val="28"/>
        </w:rPr>
      </w:pPr>
      <w:r w:rsidRPr="007D260C">
        <w:rPr>
          <w:rFonts w:ascii="Times New Roman" w:hAnsi="Times New Roman" w:cs="Times New Roman"/>
          <w:b/>
          <w:i/>
          <w:sz w:val="28"/>
          <w:szCs w:val="28"/>
        </w:rPr>
        <w:t xml:space="preserve">Регулятивные </w:t>
      </w:r>
    </w:p>
    <w:p w:rsidR="00C9380D" w:rsidRPr="007D260C" w:rsidRDefault="00EC49D5"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t>• анализ достигнутых и пл</w:t>
      </w:r>
      <w:r w:rsidR="00C9380D" w:rsidRPr="007D260C">
        <w:rPr>
          <w:rFonts w:ascii="Times New Roman" w:hAnsi="Times New Roman" w:cs="Times New Roman"/>
          <w:sz w:val="28"/>
          <w:szCs w:val="28"/>
        </w:rPr>
        <w:t>анирование будущих образователь</w:t>
      </w:r>
      <w:r w:rsidRPr="007D260C">
        <w:rPr>
          <w:rFonts w:ascii="Times New Roman" w:hAnsi="Times New Roman" w:cs="Times New Roman"/>
          <w:sz w:val="28"/>
          <w:szCs w:val="28"/>
        </w:rPr>
        <w:t>ных результатов по финансовой г</w:t>
      </w:r>
      <w:r w:rsidR="00C9380D" w:rsidRPr="007D260C">
        <w:rPr>
          <w:rFonts w:ascii="Times New Roman" w:hAnsi="Times New Roman" w:cs="Times New Roman"/>
          <w:sz w:val="28"/>
          <w:szCs w:val="28"/>
        </w:rPr>
        <w:t>рамотности, постановка цели дея</w:t>
      </w:r>
      <w:r w:rsidRPr="007D260C">
        <w:rPr>
          <w:rFonts w:ascii="Times New Roman" w:hAnsi="Times New Roman" w:cs="Times New Roman"/>
          <w:sz w:val="28"/>
          <w:szCs w:val="28"/>
        </w:rPr>
        <w:t>тельности на основе определённой проблемы экономики семьи, экономических отношений в семь</w:t>
      </w:r>
      <w:r w:rsidR="00C9380D" w:rsidRPr="007D260C">
        <w:rPr>
          <w:rFonts w:ascii="Times New Roman" w:hAnsi="Times New Roman" w:cs="Times New Roman"/>
          <w:sz w:val="28"/>
          <w:szCs w:val="28"/>
        </w:rPr>
        <w:t>е и обществе и существующих воз</w:t>
      </w:r>
      <w:r w:rsidRPr="007D260C">
        <w:rPr>
          <w:rFonts w:ascii="Times New Roman" w:hAnsi="Times New Roman" w:cs="Times New Roman"/>
          <w:sz w:val="28"/>
          <w:szCs w:val="28"/>
        </w:rPr>
        <w:t xml:space="preserve">можностей; </w:t>
      </w:r>
    </w:p>
    <w:p w:rsidR="00C9380D" w:rsidRPr="007D260C" w:rsidRDefault="00EC49D5"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t>• самостоятельное планиров</w:t>
      </w:r>
      <w:r w:rsidR="00C9380D" w:rsidRPr="007D260C">
        <w:rPr>
          <w:rFonts w:ascii="Times New Roman" w:hAnsi="Times New Roman" w:cs="Times New Roman"/>
          <w:sz w:val="28"/>
          <w:szCs w:val="28"/>
        </w:rPr>
        <w:t>ание действий по изучению эконо</w:t>
      </w:r>
      <w:r w:rsidRPr="007D260C">
        <w:rPr>
          <w:rFonts w:ascii="Times New Roman" w:hAnsi="Times New Roman" w:cs="Times New Roman"/>
          <w:sz w:val="28"/>
          <w:szCs w:val="28"/>
        </w:rPr>
        <w:t xml:space="preserve">мики семьи, экономических отношений в семье и обществе; </w:t>
      </w:r>
    </w:p>
    <w:p w:rsidR="00C9380D" w:rsidRPr="007D260C" w:rsidRDefault="00EC49D5"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lastRenderedPageBreak/>
        <w:t>• проявление познавательно</w:t>
      </w:r>
      <w:r w:rsidR="00C9380D" w:rsidRPr="007D260C">
        <w:rPr>
          <w:rFonts w:ascii="Times New Roman" w:hAnsi="Times New Roman" w:cs="Times New Roman"/>
          <w:sz w:val="28"/>
          <w:szCs w:val="28"/>
        </w:rPr>
        <w:t>й и творческой инициативы в при</w:t>
      </w:r>
      <w:r w:rsidRPr="007D260C">
        <w:rPr>
          <w:rFonts w:ascii="Times New Roman" w:hAnsi="Times New Roman" w:cs="Times New Roman"/>
          <w:sz w:val="28"/>
          <w:szCs w:val="28"/>
        </w:rPr>
        <w:t xml:space="preserve">менении полученных знаний и умений для решения элементарных вопросов в области экономики семьи; </w:t>
      </w:r>
    </w:p>
    <w:p w:rsidR="00C9380D" w:rsidRPr="007D260C" w:rsidRDefault="00EC49D5"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t>• контроль и самоконтро</w:t>
      </w:r>
      <w:r w:rsidR="00BC1D11" w:rsidRPr="007D260C">
        <w:rPr>
          <w:rFonts w:ascii="Times New Roman" w:hAnsi="Times New Roman" w:cs="Times New Roman"/>
          <w:sz w:val="28"/>
          <w:szCs w:val="28"/>
        </w:rPr>
        <w:t>ль, оценка, взаимооценка и само</w:t>
      </w:r>
      <w:r w:rsidRPr="007D260C">
        <w:rPr>
          <w:rFonts w:ascii="Times New Roman" w:hAnsi="Times New Roman" w:cs="Times New Roman"/>
          <w:sz w:val="28"/>
          <w:szCs w:val="28"/>
        </w:rPr>
        <w:t xml:space="preserve">оценка выполнения действий по </w:t>
      </w:r>
      <w:r w:rsidR="00C9380D" w:rsidRPr="007D260C">
        <w:rPr>
          <w:rFonts w:ascii="Times New Roman" w:hAnsi="Times New Roman" w:cs="Times New Roman"/>
          <w:sz w:val="28"/>
          <w:szCs w:val="28"/>
        </w:rPr>
        <w:t>изучению экономики семьи, эконо</w:t>
      </w:r>
      <w:r w:rsidRPr="007D260C">
        <w:rPr>
          <w:rFonts w:ascii="Times New Roman" w:hAnsi="Times New Roman" w:cs="Times New Roman"/>
          <w:sz w:val="28"/>
          <w:szCs w:val="28"/>
        </w:rPr>
        <w:t xml:space="preserve">мических отношений в семье и обществе, а также их результатов на основе выработанных критериев; </w:t>
      </w:r>
    </w:p>
    <w:p w:rsidR="00C9380D" w:rsidRPr="007D260C" w:rsidRDefault="00EC49D5"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t>• применение приёмов саморегуляции для достижения</w:t>
      </w:r>
      <w:r w:rsidR="00C9380D" w:rsidRPr="007D260C">
        <w:rPr>
          <w:rFonts w:ascii="Times New Roman" w:hAnsi="Times New Roman" w:cs="Times New Roman"/>
          <w:sz w:val="28"/>
          <w:szCs w:val="28"/>
        </w:rPr>
        <w:t xml:space="preserve"> эффек</w:t>
      </w:r>
      <w:r w:rsidRPr="007D260C">
        <w:rPr>
          <w:rFonts w:ascii="Times New Roman" w:hAnsi="Times New Roman" w:cs="Times New Roman"/>
          <w:sz w:val="28"/>
          <w:szCs w:val="28"/>
        </w:rPr>
        <w:t xml:space="preserve">тов успокоения, восстановления и активизации. </w:t>
      </w:r>
    </w:p>
    <w:p w:rsidR="00C9380D" w:rsidRPr="007D260C" w:rsidRDefault="00EC49D5" w:rsidP="007D260C">
      <w:pPr>
        <w:spacing w:after="0" w:line="360" w:lineRule="auto"/>
        <w:ind w:firstLine="567"/>
        <w:contextualSpacing/>
        <w:jc w:val="both"/>
        <w:rPr>
          <w:rFonts w:ascii="Times New Roman" w:hAnsi="Times New Roman" w:cs="Times New Roman"/>
          <w:b/>
          <w:i/>
          <w:sz w:val="28"/>
          <w:szCs w:val="28"/>
        </w:rPr>
      </w:pPr>
      <w:r w:rsidRPr="007D260C">
        <w:rPr>
          <w:rFonts w:ascii="Times New Roman" w:hAnsi="Times New Roman" w:cs="Times New Roman"/>
          <w:b/>
          <w:i/>
          <w:sz w:val="28"/>
          <w:szCs w:val="28"/>
        </w:rPr>
        <w:t xml:space="preserve">Коммуникативные </w:t>
      </w:r>
    </w:p>
    <w:p w:rsidR="00BC1D11" w:rsidRPr="007D260C" w:rsidRDefault="00EC49D5"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t>• умение осуществлять учебное сотрудничество и совместную деятельность с учителем и сверстниками при подготовке учебных проектов, решении кейсов по э</w:t>
      </w:r>
      <w:r w:rsidR="00BC1D11" w:rsidRPr="007D260C">
        <w:rPr>
          <w:rFonts w:ascii="Times New Roman" w:hAnsi="Times New Roman" w:cs="Times New Roman"/>
          <w:sz w:val="28"/>
          <w:szCs w:val="28"/>
        </w:rPr>
        <w:t xml:space="preserve">лементарным вопросам экономики </w:t>
      </w:r>
      <w:r w:rsidRPr="007D260C">
        <w:rPr>
          <w:rFonts w:ascii="Times New Roman" w:hAnsi="Times New Roman" w:cs="Times New Roman"/>
          <w:sz w:val="28"/>
          <w:szCs w:val="28"/>
        </w:rPr>
        <w:t xml:space="preserve"> семьи, проведении исследован</w:t>
      </w:r>
      <w:r w:rsidR="00BC1D11" w:rsidRPr="007D260C">
        <w:rPr>
          <w:rFonts w:ascii="Times New Roman" w:hAnsi="Times New Roman" w:cs="Times New Roman"/>
          <w:sz w:val="28"/>
          <w:szCs w:val="28"/>
        </w:rPr>
        <w:t>ий экономических отношений в се</w:t>
      </w:r>
      <w:r w:rsidRPr="007D260C">
        <w:rPr>
          <w:rFonts w:ascii="Times New Roman" w:hAnsi="Times New Roman" w:cs="Times New Roman"/>
          <w:sz w:val="28"/>
          <w:szCs w:val="28"/>
        </w:rPr>
        <w:t xml:space="preserve">мье и обществе; </w:t>
      </w:r>
    </w:p>
    <w:p w:rsidR="00BC1D11" w:rsidRPr="007D260C" w:rsidRDefault="00EC49D5"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t xml:space="preserve">• работая индивидуально и в </w:t>
      </w:r>
      <w:r w:rsidR="00BC1D11" w:rsidRPr="007D260C">
        <w:rPr>
          <w:rFonts w:ascii="Times New Roman" w:hAnsi="Times New Roman" w:cs="Times New Roman"/>
          <w:sz w:val="28"/>
          <w:szCs w:val="28"/>
        </w:rPr>
        <w:t>группе, договариваться о распре</w:t>
      </w:r>
      <w:r w:rsidRPr="007D260C">
        <w:rPr>
          <w:rFonts w:ascii="Times New Roman" w:hAnsi="Times New Roman" w:cs="Times New Roman"/>
          <w:sz w:val="28"/>
          <w:szCs w:val="28"/>
        </w:rPr>
        <w:t>делении функций и позиций в совместной деятельности, находить общее решение и разрешать конф</w:t>
      </w:r>
      <w:r w:rsidR="00BC1D11" w:rsidRPr="007D260C">
        <w:rPr>
          <w:rFonts w:ascii="Times New Roman" w:hAnsi="Times New Roman" w:cs="Times New Roman"/>
          <w:sz w:val="28"/>
          <w:szCs w:val="28"/>
        </w:rPr>
        <w:t>ликты на основе согласования по</w:t>
      </w:r>
      <w:r w:rsidRPr="007D260C">
        <w:rPr>
          <w:rFonts w:ascii="Times New Roman" w:hAnsi="Times New Roman" w:cs="Times New Roman"/>
          <w:sz w:val="28"/>
          <w:szCs w:val="28"/>
        </w:rPr>
        <w:t xml:space="preserve">зиций и учёта интересов сторон; </w:t>
      </w:r>
    </w:p>
    <w:p w:rsidR="00BC1D11" w:rsidRPr="007D260C" w:rsidRDefault="00EC49D5"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t xml:space="preserve">• умение формулировать, аргументировать и отстаивать своё мнение; </w:t>
      </w:r>
    </w:p>
    <w:p w:rsidR="00BC1D11" w:rsidRPr="007D260C" w:rsidRDefault="00EC49D5"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t>• умение осознанно использо</w:t>
      </w:r>
      <w:r w:rsidR="00BC1D11" w:rsidRPr="007D260C">
        <w:rPr>
          <w:rFonts w:ascii="Times New Roman" w:hAnsi="Times New Roman" w:cs="Times New Roman"/>
          <w:sz w:val="28"/>
          <w:szCs w:val="28"/>
        </w:rPr>
        <w:t>вать речевые средства в соответ</w:t>
      </w:r>
      <w:r w:rsidRPr="007D260C">
        <w:rPr>
          <w:rFonts w:ascii="Times New Roman" w:hAnsi="Times New Roman" w:cs="Times New Roman"/>
          <w:sz w:val="28"/>
          <w:szCs w:val="28"/>
        </w:rPr>
        <w:t>ствии с задачей коммуникации (</w:t>
      </w:r>
      <w:r w:rsidR="00BC1D11" w:rsidRPr="007D260C">
        <w:rPr>
          <w:rFonts w:ascii="Times New Roman" w:hAnsi="Times New Roman" w:cs="Times New Roman"/>
          <w:sz w:val="28"/>
          <w:szCs w:val="28"/>
        </w:rPr>
        <w:t>обоснование, объяснение, сравне</w:t>
      </w:r>
      <w:r w:rsidRPr="007D260C">
        <w:rPr>
          <w:rFonts w:ascii="Times New Roman" w:hAnsi="Times New Roman" w:cs="Times New Roman"/>
          <w:sz w:val="28"/>
          <w:szCs w:val="28"/>
        </w:rPr>
        <w:t>ние, описание), создавать и представля</w:t>
      </w:r>
      <w:r w:rsidR="00BC1D11" w:rsidRPr="007D260C">
        <w:rPr>
          <w:rFonts w:ascii="Times New Roman" w:hAnsi="Times New Roman" w:cs="Times New Roman"/>
          <w:sz w:val="28"/>
          <w:szCs w:val="28"/>
        </w:rPr>
        <w:t>ть результаты учебных про</w:t>
      </w:r>
      <w:r w:rsidRPr="007D260C">
        <w:rPr>
          <w:rFonts w:ascii="Times New Roman" w:hAnsi="Times New Roman" w:cs="Times New Roman"/>
          <w:sz w:val="28"/>
          <w:szCs w:val="28"/>
        </w:rPr>
        <w:t>ектов в области экономики семьи, исследований экономических отношений в семье и обществе, формировать портфо</w:t>
      </w:r>
      <w:r w:rsidR="00BC1D11" w:rsidRPr="007D260C">
        <w:rPr>
          <w:rFonts w:ascii="Times New Roman" w:hAnsi="Times New Roman" w:cs="Times New Roman"/>
          <w:sz w:val="28"/>
          <w:szCs w:val="28"/>
        </w:rPr>
        <w:t>лио по финансовой грамотности;</w:t>
      </w:r>
    </w:p>
    <w:p w:rsidR="002F662A" w:rsidRPr="007D260C" w:rsidRDefault="00EC49D5"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t>• умение использовать информационно-коммуникационные технологии для решения учебных и прак</w:t>
      </w:r>
      <w:r w:rsidR="00BC1D11" w:rsidRPr="007D260C">
        <w:rPr>
          <w:rFonts w:ascii="Times New Roman" w:hAnsi="Times New Roman" w:cs="Times New Roman"/>
          <w:sz w:val="28"/>
          <w:szCs w:val="28"/>
        </w:rPr>
        <w:t>тических задач курса «Фи</w:t>
      </w:r>
      <w:r w:rsidRPr="007D260C">
        <w:rPr>
          <w:rFonts w:ascii="Times New Roman" w:hAnsi="Times New Roman" w:cs="Times New Roman"/>
          <w:sz w:val="28"/>
          <w:szCs w:val="28"/>
        </w:rPr>
        <w:t>нансовая грамотность»</w:t>
      </w:r>
      <w:r w:rsidR="00BC1D11" w:rsidRPr="007D260C">
        <w:rPr>
          <w:rFonts w:ascii="Times New Roman" w:hAnsi="Times New Roman" w:cs="Times New Roman"/>
          <w:sz w:val="28"/>
          <w:szCs w:val="28"/>
        </w:rPr>
        <w:t>.</w:t>
      </w:r>
    </w:p>
    <w:p w:rsidR="00791237" w:rsidRPr="007D260C" w:rsidRDefault="00791237" w:rsidP="007D260C">
      <w:pPr>
        <w:spacing w:after="0" w:line="360" w:lineRule="auto"/>
        <w:ind w:firstLine="567"/>
        <w:contextualSpacing/>
        <w:jc w:val="both"/>
        <w:rPr>
          <w:rFonts w:ascii="Times New Roman" w:hAnsi="Times New Roman" w:cs="Times New Roman"/>
          <w:b/>
          <w:sz w:val="28"/>
          <w:szCs w:val="28"/>
        </w:rPr>
      </w:pPr>
      <w:r w:rsidRPr="007D260C">
        <w:rPr>
          <w:rFonts w:ascii="Times New Roman" w:hAnsi="Times New Roman" w:cs="Times New Roman"/>
          <w:b/>
          <w:sz w:val="28"/>
          <w:szCs w:val="28"/>
        </w:rPr>
        <w:t xml:space="preserve">Предметные результаты: </w:t>
      </w:r>
    </w:p>
    <w:p w:rsidR="00791237" w:rsidRPr="007D260C" w:rsidRDefault="00791237"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t xml:space="preserve">• владение базовыми предметными понятиями: потребность, обмен, блага, деньги, товар, услуга, семейный бюджет, особая жизненная ситуация, страхование, налоги, социальное пособие, банк, виды вкладов, инвестиционный фонд, доходность, сбережения, бизнес, валюта, валютный курс; </w:t>
      </w:r>
    </w:p>
    <w:p w:rsidR="00791237" w:rsidRPr="007D260C" w:rsidRDefault="00791237"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lastRenderedPageBreak/>
        <w:t xml:space="preserve">•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 </w:t>
      </w:r>
    </w:p>
    <w:p w:rsidR="00791237" w:rsidRPr="007D260C" w:rsidRDefault="00791237"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t xml:space="preserve">• использование приёмов работы с простой финансовой и статистической информацией, её осмысление, проведение простых финансовых расчётов; </w:t>
      </w:r>
    </w:p>
    <w:p w:rsidR="00791237" w:rsidRPr="007D260C" w:rsidRDefault="00791237"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t xml:space="preserve">• применение навыков и умений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 </w:t>
      </w:r>
    </w:p>
    <w:p w:rsidR="00791237" w:rsidRPr="007D260C" w:rsidRDefault="00791237"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t xml:space="preserve">• умение делать выводы и давать обоснованные оценки экономических ситуаций на простых примерах; </w:t>
      </w:r>
    </w:p>
    <w:p w:rsidR="00791237" w:rsidRPr="007D260C" w:rsidRDefault="00791237"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t xml:space="preserve">• определение элементарных проблем в области семейных финансов и нахождение путей их решения; </w:t>
      </w:r>
    </w:p>
    <w:p w:rsidR="00791237" w:rsidRPr="007D260C" w:rsidRDefault="00791237" w:rsidP="007D260C">
      <w:pPr>
        <w:spacing w:after="0" w:line="360" w:lineRule="auto"/>
        <w:ind w:firstLine="567"/>
        <w:contextualSpacing/>
        <w:jc w:val="both"/>
        <w:rPr>
          <w:rFonts w:ascii="Times New Roman" w:hAnsi="Times New Roman" w:cs="Times New Roman"/>
          <w:sz w:val="28"/>
          <w:szCs w:val="28"/>
        </w:rPr>
      </w:pPr>
      <w:r w:rsidRPr="007D260C">
        <w:rPr>
          <w:rFonts w:ascii="Times New Roman" w:hAnsi="Times New Roman" w:cs="Times New Roman"/>
          <w:sz w:val="28"/>
          <w:szCs w:val="28"/>
        </w:rPr>
        <w:t>• расширение кругозора в области экономической жизни общества и активизация познавательного интереса к изучению о</w:t>
      </w:r>
      <w:bookmarkStart w:id="0" w:name="_GoBack"/>
      <w:bookmarkEnd w:id="0"/>
      <w:r w:rsidRPr="007D260C">
        <w:rPr>
          <w:rFonts w:ascii="Times New Roman" w:hAnsi="Times New Roman" w:cs="Times New Roman"/>
          <w:sz w:val="28"/>
          <w:szCs w:val="28"/>
        </w:rPr>
        <w:t>бщественных дисциплин.</w:t>
      </w:r>
    </w:p>
    <w:p w:rsidR="000E7E70" w:rsidRPr="007D260C" w:rsidRDefault="000E7E70"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360" w:lineRule="auto"/>
        <w:ind w:firstLine="567"/>
        <w:contextualSpacing/>
        <w:jc w:val="both"/>
        <w:rPr>
          <w:rFonts w:ascii="Times New Roman" w:hAnsi="Times New Roman" w:cs="Times New Roman"/>
          <w:sz w:val="28"/>
          <w:szCs w:val="28"/>
        </w:rPr>
      </w:pPr>
    </w:p>
    <w:p w:rsidR="0087511A" w:rsidRPr="007D260C" w:rsidRDefault="0087511A" w:rsidP="007D260C">
      <w:pPr>
        <w:spacing w:after="0" w:line="240" w:lineRule="auto"/>
        <w:ind w:firstLine="567"/>
        <w:contextualSpacing/>
        <w:jc w:val="center"/>
        <w:rPr>
          <w:rFonts w:ascii="Times New Roman" w:hAnsi="Times New Roman" w:cs="Times New Roman"/>
          <w:sz w:val="28"/>
          <w:szCs w:val="28"/>
        </w:rPr>
      </w:pPr>
    </w:p>
    <w:p w:rsidR="0087511A" w:rsidRPr="007D260C" w:rsidRDefault="0087511A" w:rsidP="007D260C">
      <w:pPr>
        <w:pStyle w:val="1"/>
        <w:pBdr>
          <w:bottom w:val="single" w:sz="4" w:space="5" w:color="000000"/>
        </w:pBdr>
        <w:spacing w:line="240" w:lineRule="auto"/>
        <w:jc w:val="center"/>
        <w:rPr>
          <w:rFonts w:ascii="Times New Roman" w:hAnsi="Times New Roman" w:cs="Times New Roman"/>
          <w:caps/>
          <w:color w:val="000000"/>
        </w:rPr>
        <w:sectPr w:rsidR="0087511A" w:rsidRPr="007D260C" w:rsidSect="00C538B0">
          <w:footerReference w:type="default" r:id="rId8"/>
          <w:pgSz w:w="11906" w:h="16838"/>
          <w:pgMar w:top="720" w:right="720" w:bottom="720" w:left="720" w:header="708" w:footer="708" w:gutter="0"/>
          <w:cols w:space="708"/>
          <w:titlePg/>
          <w:docGrid w:linePitch="360"/>
        </w:sectPr>
      </w:pPr>
    </w:p>
    <w:p w:rsidR="0087511A" w:rsidRPr="007D260C" w:rsidRDefault="00A35AF2" w:rsidP="007D260C">
      <w:pPr>
        <w:spacing w:after="0" w:line="240" w:lineRule="auto"/>
        <w:jc w:val="center"/>
        <w:rPr>
          <w:rFonts w:ascii="Times New Roman" w:hAnsi="Times New Roman" w:cs="Times New Roman"/>
          <w:b/>
          <w:sz w:val="28"/>
          <w:szCs w:val="28"/>
        </w:rPr>
      </w:pPr>
      <w:r w:rsidRPr="007D260C">
        <w:rPr>
          <w:rFonts w:ascii="Times New Roman" w:hAnsi="Times New Roman" w:cs="Times New Roman"/>
          <w:b/>
          <w:sz w:val="28"/>
          <w:szCs w:val="28"/>
        </w:rPr>
        <w:lastRenderedPageBreak/>
        <w:t>Календарно – тематическое планирование 5 класс</w:t>
      </w:r>
    </w:p>
    <w:tbl>
      <w:tblPr>
        <w:tblStyle w:val="a7"/>
        <w:tblW w:w="14283" w:type="dxa"/>
        <w:tblLayout w:type="fixed"/>
        <w:tblLook w:val="04A0"/>
      </w:tblPr>
      <w:tblGrid>
        <w:gridCol w:w="979"/>
        <w:gridCol w:w="2828"/>
        <w:gridCol w:w="696"/>
        <w:gridCol w:w="1158"/>
        <w:gridCol w:w="1258"/>
        <w:gridCol w:w="19"/>
        <w:gridCol w:w="1534"/>
        <w:gridCol w:w="1701"/>
        <w:gridCol w:w="1533"/>
        <w:gridCol w:w="26"/>
        <w:gridCol w:w="2551"/>
      </w:tblGrid>
      <w:tr w:rsidR="00811527" w:rsidRPr="007D260C" w:rsidTr="00811527">
        <w:trPr>
          <w:trHeight w:val="136"/>
        </w:trPr>
        <w:tc>
          <w:tcPr>
            <w:tcW w:w="979" w:type="dxa"/>
            <w:vMerge w:val="restart"/>
          </w:tcPr>
          <w:p w:rsidR="00811527" w:rsidRPr="007D260C" w:rsidRDefault="00811527" w:rsidP="007D260C">
            <w:pPr>
              <w:ind w:hanging="108"/>
              <w:jc w:val="center"/>
              <w:rPr>
                <w:rFonts w:ascii="Times New Roman" w:hAnsi="Times New Roman" w:cs="Times New Roman"/>
                <w:b/>
                <w:sz w:val="28"/>
                <w:szCs w:val="28"/>
              </w:rPr>
            </w:pPr>
            <w:r w:rsidRPr="007D260C">
              <w:rPr>
                <w:rStyle w:val="a8"/>
                <w:rFonts w:ascii="Times New Roman" w:hAnsi="Times New Roman" w:cs="Times New Roman"/>
                <w:color w:val="000000"/>
                <w:sz w:val="28"/>
                <w:szCs w:val="28"/>
                <w:shd w:val="clear" w:color="auto" w:fill="FFFFFF"/>
              </w:rPr>
              <w:t>№</w:t>
            </w:r>
            <w:r w:rsidRPr="007D260C">
              <w:rPr>
                <w:rFonts w:ascii="Times New Roman" w:hAnsi="Times New Roman" w:cs="Times New Roman"/>
                <w:b/>
                <w:bCs/>
                <w:color w:val="000000"/>
                <w:sz w:val="28"/>
                <w:szCs w:val="28"/>
                <w:shd w:val="clear" w:color="auto" w:fill="FFFFFF"/>
              </w:rPr>
              <w:br/>
            </w:r>
            <w:r w:rsidRPr="007D260C">
              <w:rPr>
                <w:rStyle w:val="a8"/>
                <w:rFonts w:ascii="Times New Roman" w:hAnsi="Times New Roman" w:cs="Times New Roman"/>
                <w:color w:val="000000"/>
                <w:sz w:val="28"/>
                <w:szCs w:val="28"/>
                <w:shd w:val="clear" w:color="auto" w:fill="FFFFFF"/>
              </w:rPr>
              <w:t>п/п</w:t>
            </w:r>
          </w:p>
        </w:tc>
        <w:tc>
          <w:tcPr>
            <w:tcW w:w="2828" w:type="dxa"/>
            <w:vMerge w:val="restart"/>
          </w:tcPr>
          <w:p w:rsidR="00811527" w:rsidRPr="007D260C" w:rsidRDefault="00811527" w:rsidP="007D260C">
            <w:pPr>
              <w:ind w:left="-108"/>
              <w:jc w:val="center"/>
              <w:rPr>
                <w:rFonts w:ascii="Times New Roman" w:hAnsi="Times New Roman" w:cs="Times New Roman"/>
                <w:b/>
                <w:sz w:val="28"/>
                <w:szCs w:val="28"/>
              </w:rPr>
            </w:pPr>
            <w:r w:rsidRPr="007D260C">
              <w:rPr>
                <w:rStyle w:val="a8"/>
                <w:rFonts w:ascii="Times New Roman" w:hAnsi="Times New Roman" w:cs="Times New Roman"/>
                <w:color w:val="000000"/>
                <w:sz w:val="28"/>
                <w:szCs w:val="28"/>
                <w:shd w:val="clear" w:color="auto" w:fill="FFFFFF"/>
              </w:rPr>
              <w:t>Тема урока</w:t>
            </w:r>
          </w:p>
        </w:tc>
        <w:tc>
          <w:tcPr>
            <w:tcW w:w="3131" w:type="dxa"/>
            <w:gridSpan w:val="4"/>
          </w:tcPr>
          <w:p w:rsidR="00811527" w:rsidRPr="007D260C" w:rsidRDefault="00811527" w:rsidP="007D260C">
            <w:pPr>
              <w:jc w:val="center"/>
              <w:rPr>
                <w:rFonts w:ascii="Times New Roman" w:hAnsi="Times New Roman" w:cs="Times New Roman"/>
                <w:b/>
                <w:sz w:val="28"/>
                <w:szCs w:val="28"/>
              </w:rPr>
            </w:pPr>
            <w:r w:rsidRPr="007D260C">
              <w:rPr>
                <w:rStyle w:val="a8"/>
                <w:rFonts w:ascii="Times New Roman" w:hAnsi="Times New Roman" w:cs="Times New Roman"/>
                <w:color w:val="000000"/>
                <w:sz w:val="28"/>
                <w:szCs w:val="28"/>
                <w:shd w:val="clear" w:color="auto" w:fill="FFFFFF"/>
              </w:rPr>
              <w:t>Количество часов</w:t>
            </w:r>
          </w:p>
        </w:tc>
        <w:tc>
          <w:tcPr>
            <w:tcW w:w="4794" w:type="dxa"/>
            <w:gridSpan w:val="4"/>
            <w:tcBorders>
              <w:bottom w:val="single" w:sz="4" w:space="0" w:color="auto"/>
            </w:tcBorders>
          </w:tcPr>
          <w:p w:rsidR="00811527" w:rsidRPr="007D260C" w:rsidRDefault="00811527" w:rsidP="007D260C">
            <w:pPr>
              <w:jc w:val="center"/>
              <w:rPr>
                <w:rFonts w:ascii="Times New Roman" w:hAnsi="Times New Roman" w:cs="Times New Roman"/>
                <w:b/>
                <w:sz w:val="28"/>
                <w:szCs w:val="28"/>
              </w:rPr>
            </w:pPr>
            <w:r w:rsidRPr="007D260C">
              <w:rPr>
                <w:rStyle w:val="a8"/>
                <w:rFonts w:ascii="Times New Roman" w:hAnsi="Times New Roman" w:cs="Times New Roman"/>
                <w:color w:val="000000"/>
                <w:sz w:val="28"/>
                <w:szCs w:val="28"/>
                <w:shd w:val="clear" w:color="auto" w:fill="FFFFFF"/>
              </w:rPr>
              <w:t>Дата изучения</w:t>
            </w:r>
          </w:p>
        </w:tc>
        <w:tc>
          <w:tcPr>
            <w:tcW w:w="2551" w:type="dxa"/>
            <w:vMerge w:val="restart"/>
          </w:tcPr>
          <w:p w:rsidR="00811527" w:rsidRPr="007D260C" w:rsidRDefault="00811527" w:rsidP="007D260C">
            <w:pPr>
              <w:ind w:left="-108"/>
              <w:jc w:val="center"/>
              <w:rPr>
                <w:rFonts w:ascii="Times New Roman" w:hAnsi="Times New Roman" w:cs="Times New Roman"/>
                <w:color w:val="000000"/>
                <w:sz w:val="28"/>
                <w:szCs w:val="28"/>
              </w:rPr>
            </w:pPr>
            <w:r w:rsidRPr="007D260C">
              <w:rPr>
                <w:rStyle w:val="a8"/>
                <w:rFonts w:ascii="Times New Roman" w:hAnsi="Times New Roman" w:cs="Times New Roman"/>
                <w:color w:val="000000"/>
                <w:sz w:val="28"/>
                <w:szCs w:val="28"/>
              </w:rPr>
              <w:t>Электронные</w:t>
            </w:r>
          </w:p>
          <w:p w:rsidR="00811527" w:rsidRPr="007D260C" w:rsidRDefault="00811527" w:rsidP="007D260C">
            <w:pPr>
              <w:ind w:left="-108"/>
              <w:jc w:val="center"/>
              <w:rPr>
                <w:rFonts w:ascii="Times New Roman" w:hAnsi="Times New Roman" w:cs="Times New Roman"/>
                <w:color w:val="000000"/>
                <w:sz w:val="28"/>
                <w:szCs w:val="28"/>
              </w:rPr>
            </w:pPr>
            <w:r w:rsidRPr="007D260C">
              <w:rPr>
                <w:rStyle w:val="a8"/>
                <w:rFonts w:ascii="Times New Roman" w:hAnsi="Times New Roman" w:cs="Times New Roman"/>
                <w:color w:val="000000"/>
                <w:sz w:val="28"/>
                <w:szCs w:val="28"/>
              </w:rPr>
              <w:t>(цифровые) образовательные ресурсы</w:t>
            </w:r>
          </w:p>
        </w:tc>
      </w:tr>
      <w:tr w:rsidR="00811527" w:rsidRPr="007D260C" w:rsidTr="002871FE">
        <w:trPr>
          <w:trHeight w:val="136"/>
        </w:trPr>
        <w:tc>
          <w:tcPr>
            <w:tcW w:w="979" w:type="dxa"/>
            <w:vMerge/>
          </w:tcPr>
          <w:p w:rsidR="00811527" w:rsidRPr="007D260C" w:rsidRDefault="00811527" w:rsidP="007D260C">
            <w:pPr>
              <w:jc w:val="center"/>
              <w:rPr>
                <w:rFonts w:ascii="Times New Roman" w:hAnsi="Times New Roman" w:cs="Times New Roman"/>
                <w:b/>
                <w:sz w:val="28"/>
                <w:szCs w:val="28"/>
              </w:rPr>
            </w:pPr>
          </w:p>
        </w:tc>
        <w:tc>
          <w:tcPr>
            <w:tcW w:w="2828" w:type="dxa"/>
            <w:vMerge/>
          </w:tcPr>
          <w:p w:rsidR="00811527" w:rsidRPr="007D260C" w:rsidRDefault="00811527" w:rsidP="007D260C">
            <w:pPr>
              <w:jc w:val="center"/>
              <w:rPr>
                <w:rFonts w:ascii="Times New Roman" w:hAnsi="Times New Roman" w:cs="Times New Roman"/>
                <w:b/>
                <w:sz w:val="28"/>
                <w:szCs w:val="28"/>
              </w:rPr>
            </w:pPr>
          </w:p>
        </w:tc>
        <w:tc>
          <w:tcPr>
            <w:tcW w:w="696" w:type="dxa"/>
          </w:tcPr>
          <w:p w:rsidR="00811527" w:rsidRPr="007D260C" w:rsidRDefault="00811527" w:rsidP="007D260C">
            <w:pPr>
              <w:ind w:hanging="98"/>
              <w:jc w:val="center"/>
              <w:rPr>
                <w:rFonts w:ascii="Times New Roman" w:hAnsi="Times New Roman" w:cs="Times New Roman"/>
                <w:color w:val="000000"/>
                <w:sz w:val="28"/>
                <w:szCs w:val="28"/>
              </w:rPr>
            </w:pPr>
            <w:r w:rsidRPr="007D260C">
              <w:rPr>
                <w:rStyle w:val="a8"/>
                <w:rFonts w:ascii="Times New Roman" w:hAnsi="Times New Roman" w:cs="Times New Roman"/>
                <w:color w:val="000000"/>
                <w:sz w:val="28"/>
                <w:szCs w:val="28"/>
              </w:rPr>
              <w:t>всего</w:t>
            </w:r>
          </w:p>
        </w:tc>
        <w:tc>
          <w:tcPr>
            <w:tcW w:w="1158" w:type="dxa"/>
          </w:tcPr>
          <w:p w:rsidR="00811527" w:rsidRPr="007D260C" w:rsidRDefault="00811527" w:rsidP="007D260C">
            <w:pPr>
              <w:jc w:val="center"/>
              <w:rPr>
                <w:rFonts w:ascii="Times New Roman" w:hAnsi="Times New Roman" w:cs="Times New Roman"/>
                <w:color w:val="000000"/>
                <w:sz w:val="28"/>
                <w:szCs w:val="28"/>
              </w:rPr>
            </w:pPr>
            <w:r w:rsidRPr="007D260C">
              <w:rPr>
                <w:rStyle w:val="a8"/>
                <w:rFonts w:ascii="Times New Roman" w:hAnsi="Times New Roman" w:cs="Times New Roman"/>
                <w:color w:val="000000"/>
                <w:sz w:val="28"/>
                <w:szCs w:val="28"/>
              </w:rPr>
              <w:t>контрольные работы</w:t>
            </w:r>
          </w:p>
        </w:tc>
        <w:tc>
          <w:tcPr>
            <w:tcW w:w="1277" w:type="dxa"/>
            <w:gridSpan w:val="2"/>
          </w:tcPr>
          <w:p w:rsidR="00811527" w:rsidRPr="007D260C" w:rsidRDefault="00811527" w:rsidP="007D260C">
            <w:pPr>
              <w:ind w:left="-7" w:hanging="7"/>
              <w:jc w:val="center"/>
              <w:rPr>
                <w:rFonts w:ascii="Times New Roman" w:hAnsi="Times New Roman" w:cs="Times New Roman"/>
                <w:b/>
                <w:sz w:val="28"/>
                <w:szCs w:val="28"/>
              </w:rPr>
            </w:pPr>
            <w:r w:rsidRPr="007D260C">
              <w:rPr>
                <w:rStyle w:val="a8"/>
                <w:rFonts w:ascii="Times New Roman" w:hAnsi="Times New Roman" w:cs="Times New Roman"/>
                <w:color w:val="000000"/>
                <w:sz w:val="28"/>
                <w:szCs w:val="28"/>
                <w:shd w:val="clear" w:color="auto" w:fill="FFFFFF"/>
              </w:rPr>
              <w:t>практические работы</w:t>
            </w:r>
          </w:p>
        </w:tc>
        <w:tc>
          <w:tcPr>
            <w:tcW w:w="1534" w:type="dxa"/>
            <w:tcBorders>
              <w:top w:val="single" w:sz="4" w:space="0" w:color="auto"/>
              <w:right w:val="single" w:sz="4" w:space="0" w:color="auto"/>
            </w:tcBorders>
          </w:tcPr>
          <w:p w:rsidR="00811527" w:rsidRPr="007D260C" w:rsidRDefault="002B296E" w:rsidP="007D260C">
            <w:pPr>
              <w:jc w:val="center"/>
              <w:rPr>
                <w:rFonts w:ascii="Times New Roman" w:hAnsi="Times New Roman" w:cs="Times New Roman"/>
                <w:b/>
                <w:sz w:val="28"/>
                <w:szCs w:val="28"/>
              </w:rPr>
            </w:pPr>
            <w:r w:rsidRPr="007D260C">
              <w:rPr>
                <w:rFonts w:ascii="Times New Roman" w:hAnsi="Times New Roman" w:cs="Times New Roman"/>
                <w:b/>
                <w:sz w:val="28"/>
                <w:szCs w:val="28"/>
              </w:rPr>
              <w:t>5 а</w:t>
            </w:r>
          </w:p>
        </w:tc>
        <w:tc>
          <w:tcPr>
            <w:tcW w:w="1701" w:type="dxa"/>
            <w:tcBorders>
              <w:top w:val="single" w:sz="4" w:space="0" w:color="auto"/>
              <w:left w:val="single" w:sz="4" w:space="0" w:color="auto"/>
              <w:right w:val="single" w:sz="4" w:space="0" w:color="auto"/>
            </w:tcBorders>
          </w:tcPr>
          <w:p w:rsidR="00811527" w:rsidRPr="007D260C" w:rsidRDefault="002B296E" w:rsidP="007D260C">
            <w:pPr>
              <w:jc w:val="center"/>
              <w:rPr>
                <w:rFonts w:ascii="Times New Roman" w:hAnsi="Times New Roman" w:cs="Times New Roman"/>
                <w:b/>
                <w:sz w:val="28"/>
                <w:szCs w:val="28"/>
              </w:rPr>
            </w:pPr>
            <w:r w:rsidRPr="007D260C">
              <w:rPr>
                <w:rFonts w:ascii="Times New Roman" w:hAnsi="Times New Roman" w:cs="Times New Roman"/>
                <w:b/>
                <w:sz w:val="28"/>
                <w:szCs w:val="28"/>
              </w:rPr>
              <w:t>5 б</w:t>
            </w:r>
          </w:p>
        </w:tc>
        <w:tc>
          <w:tcPr>
            <w:tcW w:w="1559" w:type="dxa"/>
            <w:gridSpan w:val="2"/>
            <w:tcBorders>
              <w:top w:val="single" w:sz="4" w:space="0" w:color="auto"/>
              <w:left w:val="single" w:sz="4" w:space="0" w:color="auto"/>
            </w:tcBorders>
          </w:tcPr>
          <w:p w:rsidR="00811527" w:rsidRPr="007D260C" w:rsidRDefault="002B296E" w:rsidP="007D260C">
            <w:pPr>
              <w:jc w:val="center"/>
              <w:rPr>
                <w:rFonts w:ascii="Times New Roman" w:hAnsi="Times New Roman" w:cs="Times New Roman"/>
                <w:b/>
                <w:sz w:val="28"/>
                <w:szCs w:val="28"/>
              </w:rPr>
            </w:pPr>
            <w:r w:rsidRPr="007D260C">
              <w:rPr>
                <w:rFonts w:ascii="Times New Roman" w:hAnsi="Times New Roman" w:cs="Times New Roman"/>
                <w:b/>
                <w:sz w:val="28"/>
                <w:szCs w:val="28"/>
              </w:rPr>
              <w:t>5 в</w:t>
            </w:r>
          </w:p>
        </w:tc>
        <w:tc>
          <w:tcPr>
            <w:tcW w:w="2551" w:type="dxa"/>
            <w:vMerge/>
          </w:tcPr>
          <w:p w:rsidR="00811527" w:rsidRPr="007D260C" w:rsidRDefault="00811527" w:rsidP="007D260C">
            <w:pPr>
              <w:ind w:left="-108"/>
              <w:jc w:val="center"/>
              <w:rPr>
                <w:rFonts w:ascii="Times New Roman" w:hAnsi="Times New Roman" w:cs="Times New Roman"/>
                <w:b/>
                <w:sz w:val="28"/>
                <w:szCs w:val="28"/>
              </w:rPr>
            </w:pP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Почему важно развив</w:t>
            </w:r>
            <w:r w:rsidR="00382B0E" w:rsidRPr="007D260C">
              <w:rPr>
                <w:rFonts w:ascii="Times New Roman" w:hAnsi="Times New Roman" w:cs="Times New Roman"/>
                <w:sz w:val="28"/>
                <w:szCs w:val="28"/>
              </w:rPr>
              <w:t>ать свою финансовую грамотность</w:t>
            </w:r>
          </w:p>
        </w:tc>
        <w:tc>
          <w:tcPr>
            <w:tcW w:w="696" w:type="dxa"/>
          </w:tcPr>
          <w:p w:rsidR="00811527" w:rsidRPr="007D260C" w:rsidRDefault="00811527" w:rsidP="007D260C">
            <w:pPr>
              <w:ind w:hanging="98"/>
              <w:jc w:val="center"/>
              <w:rPr>
                <w:rStyle w:val="a8"/>
                <w:rFonts w:ascii="Times New Roman" w:hAnsi="Times New Roman" w:cs="Times New Roman"/>
                <w:b w:val="0"/>
                <w:color w:val="000000"/>
                <w:sz w:val="28"/>
                <w:szCs w:val="28"/>
              </w:rPr>
            </w:pPr>
            <w:r w:rsidRPr="007D260C">
              <w:rPr>
                <w:rStyle w:val="a8"/>
                <w:rFonts w:ascii="Times New Roman" w:hAnsi="Times New Roman" w:cs="Times New Roman"/>
                <w:b w:val="0"/>
                <w:color w:val="000000"/>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www.7budget.ru</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От че</w:t>
            </w:r>
            <w:r w:rsidR="00382B0E" w:rsidRPr="007D260C">
              <w:rPr>
                <w:rFonts w:ascii="Times New Roman" w:hAnsi="Times New Roman" w:cs="Times New Roman"/>
                <w:sz w:val="28"/>
                <w:szCs w:val="28"/>
              </w:rPr>
              <w:t>го зависит благосостояние семьи</w:t>
            </w:r>
          </w:p>
        </w:tc>
        <w:tc>
          <w:tcPr>
            <w:tcW w:w="696" w:type="dxa"/>
          </w:tcPr>
          <w:p w:rsidR="00811527" w:rsidRPr="007D260C" w:rsidRDefault="00811527" w:rsidP="007D260C">
            <w:pPr>
              <w:jc w:val="center"/>
              <w:rPr>
                <w:rFonts w:ascii="Times New Roman" w:hAnsi="Times New Roman" w:cs="Times New Roman"/>
                <w:sz w:val="28"/>
                <w:szCs w:val="28"/>
              </w:rPr>
            </w:pPr>
            <w:r w:rsidRPr="007D260C">
              <w:rPr>
                <w:rStyle w:val="a8"/>
                <w:rFonts w:ascii="Times New Roman" w:hAnsi="Times New Roman" w:cs="Times New Roman"/>
                <w:b w:val="0"/>
                <w:color w:val="000000"/>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www.7budget.ru</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Учимся оценивать финансовое поведение людей</w:t>
            </w:r>
          </w:p>
        </w:tc>
        <w:tc>
          <w:tcPr>
            <w:tcW w:w="696" w:type="dxa"/>
          </w:tcPr>
          <w:p w:rsidR="00811527" w:rsidRPr="007D260C" w:rsidRDefault="00811527" w:rsidP="007D260C">
            <w:pPr>
              <w:jc w:val="center"/>
              <w:rPr>
                <w:rFonts w:ascii="Times New Roman" w:hAnsi="Times New Roman" w:cs="Times New Roman"/>
                <w:sz w:val="28"/>
                <w:szCs w:val="28"/>
              </w:rPr>
            </w:pPr>
            <w:r w:rsidRPr="007D260C">
              <w:rPr>
                <w:rStyle w:val="a8"/>
                <w:rFonts w:ascii="Times New Roman" w:hAnsi="Times New Roman" w:cs="Times New Roman"/>
                <w:b w:val="0"/>
                <w:color w:val="000000"/>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www.7budget.ru</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Учимся оцен</w:t>
            </w:r>
            <w:r w:rsidR="00382B0E" w:rsidRPr="007D260C">
              <w:rPr>
                <w:rFonts w:ascii="Times New Roman" w:hAnsi="Times New Roman" w:cs="Times New Roman"/>
                <w:sz w:val="28"/>
                <w:szCs w:val="28"/>
              </w:rPr>
              <w:t>ивать свое финансовое поведение</w:t>
            </w:r>
          </w:p>
        </w:tc>
        <w:tc>
          <w:tcPr>
            <w:tcW w:w="696" w:type="dxa"/>
          </w:tcPr>
          <w:p w:rsidR="00811527" w:rsidRPr="007D260C" w:rsidRDefault="00811527" w:rsidP="007D260C">
            <w:pPr>
              <w:jc w:val="center"/>
              <w:rPr>
                <w:rFonts w:ascii="Times New Roman" w:hAnsi="Times New Roman" w:cs="Times New Roman"/>
                <w:sz w:val="28"/>
                <w:szCs w:val="28"/>
              </w:rPr>
            </w:pPr>
            <w:r w:rsidRPr="007D260C">
              <w:rPr>
                <w:rStyle w:val="a8"/>
                <w:rFonts w:ascii="Times New Roman" w:hAnsi="Times New Roman" w:cs="Times New Roman"/>
                <w:b w:val="0"/>
                <w:color w:val="000000"/>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668BF" w:rsidP="007D260C">
            <w:pPr>
              <w:jc w:val="center"/>
              <w:rPr>
                <w:rFonts w:ascii="Times New Roman" w:hAnsi="Times New Roman" w:cs="Times New Roman"/>
                <w:sz w:val="28"/>
                <w:szCs w:val="28"/>
              </w:rPr>
            </w:pPr>
            <w:hyperlink r:id="rId9" w:history="1">
              <w:r w:rsidR="00811527" w:rsidRPr="007D260C">
                <w:rPr>
                  <w:rStyle w:val="a9"/>
                  <w:rFonts w:ascii="Times New Roman" w:hAnsi="Times New Roman" w:cs="Times New Roman"/>
                  <w:color w:val="auto"/>
                  <w:sz w:val="28"/>
                  <w:szCs w:val="28"/>
                  <w:u w:val="none"/>
                </w:rPr>
                <w:t>http://www.iro.yar.ru</w:t>
              </w:r>
            </w:hyperlink>
          </w:p>
        </w:tc>
      </w:tr>
      <w:tr w:rsidR="000D668C" w:rsidRPr="007D260C" w:rsidTr="002871FE">
        <w:trPr>
          <w:gridAfter w:val="8"/>
          <w:wAfter w:w="9780" w:type="dxa"/>
          <w:trHeight w:val="136"/>
        </w:trPr>
        <w:tc>
          <w:tcPr>
            <w:tcW w:w="3807" w:type="dxa"/>
            <w:gridSpan w:val="2"/>
          </w:tcPr>
          <w:p w:rsidR="000D668C" w:rsidRPr="007D260C" w:rsidRDefault="000D668C" w:rsidP="007D260C">
            <w:pPr>
              <w:jc w:val="center"/>
              <w:rPr>
                <w:rFonts w:ascii="Times New Roman" w:hAnsi="Times New Roman" w:cs="Times New Roman"/>
                <w:sz w:val="28"/>
                <w:szCs w:val="28"/>
              </w:rPr>
            </w:pPr>
            <w:r w:rsidRPr="007D260C">
              <w:rPr>
                <w:rFonts w:ascii="Times New Roman" w:hAnsi="Times New Roman" w:cs="Times New Roman"/>
                <w:sz w:val="28"/>
                <w:szCs w:val="28"/>
              </w:rPr>
              <w:t>Итого по разделу:</w:t>
            </w:r>
          </w:p>
        </w:tc>
        <w:tc>
          <w:tcPr>
            <w:tcW w:w="696" w:type="dxa"/>
          </w:tcPr>
          <w:p w:rsidR="000D668C" w:rsidRPr="007D260C" w:rsidRDefault="000D668C" w:rsidP="007D260C">
            <w:pPr>
              <w:jc w:val="center"/>
              <w:rPr>
                <w:rFonts w:ascii="Times New Roman" w:hAnsi="Times New Roman" w:cs="Times New Roman"/>
                <w:sz w:val="28"/>
                <w:szCs w:val="28"/>
              </w:rPr>
            </w:pPr>
            <w:r w:rsidRPr="007D260C">
              <w:rPr>
                <w:rFonts w:ascii="Times New Roman" w:hAnsi="Times New Roman" w:cs="Times New Roman"/>
                <w:sz w:val="28"/>
                <w:szCs w:val="28"/>
              </w:rPr>
              <w:t>4</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382B0E" w:rsidP="007D260C">
            <w:pPr>
              <w:jc w:val="center"/>
              <w:rPr>
                <w:rFonts w:ascii="Times New Roman" w:hAnsi="Times New Roman" w:cs="Times New Roman"/>
                <w:sz w:val="28"/>
                <w:szCs w:val="28"/>
              </w:rPr>
            </w:pPr>
            <w:r w:rsidRPr="007D260C">
              <w:rPr>
                <w:rFonts w:ascii="Times New Roman" w:hAnsi="Times New Roman" w:cs="Times New Roman"/>
                <w:sz w:val="28"/>
                <w:szCs w:val="28"/>
              </w:rPr>
              <w:t>Деньги: что это такое</w:t>
            </w:r>
          </w:p>
        </w:tc>
        <w:tc>
          <w:tcPr>
            <w:tcW w:w="696" w:type="dxa"/>
          </w:tcPr>
          <w:p w:rsidR="00811527" w:rsidRPr="007D260C" w:rsidRDefault="00811527" w:rsidP="007D260C">
            <w:pPr>
              <w:jc w:val="center"/>
              <w:rPr>
                <w:rFonts w:ascii="Times New Roman" w:hAnsi="Times New Roman" w:cs="Times New Roman"/>
                <w:sz w:val="28"/>
                <w:szCs w:val="28"/>
              </w:rPr>
            </w:pPr>
            <w:r w:rsidRPr="007D260C">
              <w:rPr>
                <w:rStyle w:val="a8"/>
                <w:rFonts w:ascii="Times New Roman" w:hAnsi="Times New Roman" w:cs="Times New Roman"/>
                <w:b w:val="0"/>
                <w:color w:val="000000"/>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t>
            </w:r>
            <w:r w:rsidRPr="007D260C">
              <w:rPr>
                <w:rFonts w:ascii="Times New Roman" w:hAnsi="Times New Roman" w:cs="Times New Roman"/>
                <w:sz w:val="28"/>
                <w:szCs w:val="28"/>
                <w:lang w:val="en-US"/>
              </w:rPr>
              <w:t>w</w:t>
            </w:r>
            <w:r w:rsidRPr="007D260C">
              <w:rPr>
                <w:rFonts w:ascii="Times New Roman" w:hAnsi="Times New Roman" w:cs="Times New Roman"/>
                <w:sz w:val="28"/>
                <w:szCs w:val="28"/>
              </w:rPr>
              <w:t>w.rasxodam.net</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Учебные мини-</w:t>
            </w:r>
            <w:r w:rsidR="00382B0E" w:rsidRPr="007D260C">
              <w:rPr>
                <w:rFonts w:ascii="Times New Roman" w:hAnsi="Times New Roman" w:cs="Times New Roman"/>
                <w:sz w:val="28"/>
                <w:szCs w:val="28"/>
              </w:rPr>
              <w:t xml:space="preserve"> проекты «Деньги»</w:t>
            </w:r>
          </w:p>
        </w:tc>
        <w:tc>
          <w:tcPr>
            <w:tcW w:w="696" w:type="dxa"/>
          </w:tcPr>
          <w:p w:rsidR="00811527" w:rsidRPr="007D260C" w:rsidRDefault="00811527" w:rsidP="007D260C">
            <w:pPr>
              <w:jc w:val="center"/>
              <w:rPr>
                <w:rFonts w:ascii="Times New Roman" w:hAnsi="Times New Roman" w:cs="Times New Roman"/>
                <w:sz w:val="28"/>
                <w:szCs w:val="28"/>
              </w:rPr>
            </w:pPr>
            <w:r w:rsidRPr="007D260C">
              <w:rPr>
                <w:rStyle w:val="a8"/>
                <w:rFonts w:ascii="Times New Roman" w:hAnsi="Times New Roman" w:cs="Times New Roman"/>
                <w:b w:val="0"/>
                <w:color w:val="000000"/>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t>
            </w:r>
            <w:r w:rsidRPr="007D260C">
              <w:rPr>
                <w:rFonts w:ascii="Times New Roman" w:hAnsi="Times New Roman" w:cs="Times New Roman"/>
                <w:sz w:val="28"/>
                <w:szCs w:val="28"/>
                <w:lang w:val="en-US"/>
              </w:rPr>
              <w:t>w</w:t>
            </w:r>
            <w:r w:rsidRPr="007D260C">
              <w:rPr>
                <w:rFonts w:ascii="Times New Roman" w:hAnsi="Times New Roman" w:cs="Times New Roman"/>
                <w:sz w:val="28"/>
                <w:szCs w:val="28"/>
              </w:rPr>
              <w:t>w.rasxodam.net</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Из</w:t>
            </w:r>
            <w:r w:rsidR="00382B0E" w:rsidRPr="007D260C">
              <w:rPr>
                <w:rFonts w:ascii="Times New Roman" w:hAnsi="Times New Roman" w:cs="Times New Roman"/>
                <w:sz w:val="28"/>
                <w:szCs w:val="28"/>
              </w:rPr>
              <w:t xml:space="preserve"> чего складываются доходы семьи</w:t>
            </w:r>
          </w:p>
        </w:tc>
        <w:tc>
          <w:tcPr>
            <w:tcW w:w="696" w:type="dxa"/>
          </w:tcPr>
          <w:p w:rsidR="00811527" w:rsidRPr="007D260C" w:rsidRDefault="00811527" w:rsidP="007D260C">
            <w:pPr>
              <w:jc w:val="center"/>
              <w:rPr>
                <w:rFonts w:ascii="Times New Roman" w:hAnsi="Times New Roman" w:cs="Times New Roman"/>
                <w:sz w:val="28"/>
                <w:szCs w:val="28"/>
              </w:rPr>
            </w:pPr>
            <w:r w:rsidRPr="007D260C">
              <w:rPr>
                <w:rStyle w:val="a8"/>
                <w:rFonts w:ascii="Times New Roman" w:hAnsi="Times New Roman" w:cs="Times New Roman"/>
                <w:b w:val="0"/>
                <w:color w:val="000000"/>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t>
            </w:r>
            <w:r w:rsidRPr="007D260C">
              <w:rPr>
                <w:rFonts w:ascii="Times New Roman" w:hAnsi="Times New Roman" w:cs="Times New Roman"/>
                <w:sz w:val="28"/>
                <w:szCs w:val="28"/>
                <w:lang w:val="en-US"/>
              </w:rPr>
              <w:t>w</w:t>
            </w:r>
            <w:r w:rsidRPr="007D260C">
              <w:rPr>
                <w:rFonts w:ascii="Times New Roman" w:hAnsi="Times New Roman" w:cs="Times New Roman"/>
                <w:sz w:val="28"/>
                <w:szCs w:val="28"/>
              </w:rPr>
              <w:t>w.rasxodam.net</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382B0E" w:rsidP="007D260C">
            <w:pPr>
              <w:jc w:val="center"/>
              <w:rPr>
                <w:rFonts w:ascii="Times New Roman" w:hAnsi="Times New Roman" w:cs="Times New Roman"/>
                <w:sz w:val="28"/>
                <w:szCs w:val="28"/>
              </w:rPr>
            </w:pPr>
            <w:r w:rsidRPr="007D260C">
              <w:rPr>
                <w:rFonts w:ascii="Times New Roman" w:hAnsi="Times New Roman" w:cs="Times New Roman"/>
                <w:sz w:val="28"/>
                <w:szCs w:val="28"/>
              </w:rPr>
              <w:t>Учимся считать семейные доходы</w:t>
            </w:r>
          </w:p>
        </w:tc>
        <w:tc>
          <w:tcPr>
            <w:tcW w:w="696" w:type="dxa"/>
          </w:tcPr>
          <w:p w:rsidR="00811527" w:rsidRPr="007D260C" w:rsidRDefault="00811527" w:rsidP="007D260C">
            <w:pPr>
              <w:jc w:val="center"/>
              <w:rPr>
                <w:rFonts w:ascii="Times New Roman" w:hAnsi="Times New Roman" w:cs="Times New Roman"/>
                <w:sz w:val="28"/>
                <w:szCs w:val="28"/>
              </w:rPr>
            </w:pPr>
            <w:r w:rsidRPr="007D260C">
              <w:rPr>
                <w:rStyle w:val="a8"/>
                <w:rFonts w:ascii="Times New Roman" w:hAnsi="Times New Roman" w:cs="Times New Roman"/>
                <w:b w:val="0"/>
                <w:color w:val="000000"/>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t>
            </w:r>
            <w:r w:rsidRPr="007D260C">
              <w:rPr>
                <w:rFonts w:ascii="Times New Roman" w:hAnsi="Times New Roman" w:cs="Times New Roman"/>
                <w:sz w:val="28"/>
                <w:szCs w:val="28"/>
                <w:lang w:val="en-US"/>
              </w:rPr>
              <w:t>w</w:t>
            </w:r>
            <w:r w:rsidRPr="007D260C">
              <w:rPr>
                <w:rFonts w:ascii="Times New Roman" w:hAnsi="Times New Roman" w:cs="Times New Roman"/>
                <w:sz w:val="28"/>
                <w:szCs w:val="28"/>
              </w:rPr>
              <w:t>w.rasxodam.net</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382B0E" w:rsidP="007D260C">
            <w:pPr>
              <w:jc w:val="center"/>
              <w:rPr>
                <w:rFonts w:ascii="Times New Roman" w:hAnsi="Times New Roman" w:cs="Times New Roman"/>
                <w:sz w:val="28"/>
                <w:szCs w:val="28"/>
              </w:rPr>
            </w:pPr>
            <w:r w:rsidRPr="007D260C">
              <w:rPr>
                <w:rFonts w:ascii="Times New Roman" w:hAnsi="Times New Roman" w:cs="Times New Roman"/>
                <w:sz w:val="28"/>
                <w:szCs w:val="28"/>
              </w:rPr>
              <w:t xml:space="preserve">Исследуем доходы </w:t>
            </w:r>
            <w:r w:rsidRPr="007D260C">
              <w:rPr>
                <w:rFonts w:ascii="Times New Roman" w:hAnsi="Times New Roman" w:cs="Times New Roman"/>
                <w:sz w:val="28"/>
                <w:szCs w:val="28"/>
              </w:rPr>
              <w:lastRenderedPageBreak/>
              <w:t>семьи</w:t>
            </w:r>
          </w:p>
        </w:tc>
        <w:tc>
          <w:tcPr>
            <w:tcW w:w="696" w:type="dxa"/>
          </w:tcPr>
          <w:p w:rsidR="00811527" w:rsidRPr="007D260C" w:rsidRDefault="00811527" w:rsidP="007D260C">
            <w:pPr>
              <w:jc w:val="center"/>
              <w:rPr>
                <w:rFonts w:ascii="Times New Roman" w:hAnsi="Times New Roman" w:cs="Times New Roman"/>
                <w:sz w:val="28"/>
                <w:szCs w:val="28"/>
              </w:rPr>
            </w:pPr>
            <w:r w:rsidRPr="007D260C">
              <w:rPr>
                <w:rStyle w:val="a8"/>
                <w:rFonts w:ascii="Times New Roman" w:hAnsi="Times New Roman" w:cs="Times New Roman"/>
                <w:b w:val="0"/>
                <w:color w:val="000000"/>
                <w:sz w:val="28"/>
                <w:szCs w:val="28"/>
              </w:rPr>
              <w:lastRenderedPageBreak/>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t>
            </w:r>
            <w:r w:rsidRPr="007D260C">
              <w:rPr>
                <w:rFonts w:ascii="Times New Roman" w:hAnsi="Times New Roman" w:cs="Times New Roman"/>
                <w:sz w:val="28"/>
                <w:szCs w:val="28"/>
                <w:lang w:val="en-US"/>
              </w:rPr>
              <w:t>w</w:t>
            </w:r>
            <w:r w:rsidRPr="007D260C">
              <w:rPr>
                <w:rFonts w:ascii="Times New Roman" w:hAnsi="Times New Roman" w:cs="Times New Roman"/>
                <w:sz w:val="28"/>
                <w:szCs w:val="28"/>
              </w:rPr>
              <w:t>w.rasxodam.net</w:t>
            </w:r>
          </w:p>
        </w:tc>
      </w:tr>
      <w:tr w:rsidR="00811527" w:rsidRPr="007D260C" w:rsidTr="002871FE">
        <w:trPr>
          <w:trHeight w:val="588"/>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Учебные мини</w:t>
            </w:r>
            <w:r w:rsidR="00382B0E" w:rsidRPr="007D260C">
              <w:rPr>
                <w:rFonts w:ascii="Times New Roman" w:hAnsi="Times New Roman" w:cs="Times New Roman"/>
                <w:sz w:val="28"/>
                <w:szCs w:val="28"/>
              </w:rPr>
              <w:t>- проекты «Доходы семьи»</w:t>
            </w:r>
          </w:p>
        </w:tc>
        <w:tc>
          <w:tcPr>
            <w:tcW w:w="696" w:type="dxa"/>
          </w:tcPr>
          <w:p w:rsidR="00811527" w:rsidRPr="007D260C" w:rsidRDefault="00811527" w:rsidP="007D260C">
            <w:pPr>
              <w:jc w:val="center"/>
              <w:rPr>
                <w:rFonts w:ascii="Times New Roman" w:hAnsi="Times New Roman" w:cs="Times New Roman"/>
                <w:sz w:val="28"/>
                <w:szCs w:val="28"/>
              </w:rPr>
            </w:pPr>
            <w:r w:rsidRPr="007D260C">
              <w:rPr>
                <w:rStyle w:val="a8"/>
                <w:rFonts w:ascii="Times New Roman" w:hAnsi="Times New Roman" w:cs="Times New Roman"/>
                <w:b w:val="0"/>
                <w:color w:val="000000"/>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t>
            </w:r>
            <w:r w:rsidRPr="007D260C">
              <w:rPr>
                <w:rFonts w:ascii="Times New Roman" w:hAnsi="Times New Roman" w:cs="Times New Roman"/>
                <w:sz w:val="28"/>
                <w:szCs w:val="28"/>
                <w:lang w:val="en-US"/>
              </w:rPr>
              <w:t>w</w:t>
            </w:r>
            <w:r w:rsidRPr="007D260C">
              <w:rPr>
                <w:rFonts w:ascii="Times New Roman" w:hAnsi="Times New Roman" w:cs="Times New Roman"/>
                <w:sz w:val="28"/>
                <w:szCs w:val="28"/>
              </w:rPr>
              <w:t>w.rasxodam.net</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382B0E" w:rsidP="007D260C">
            <w:pPr>
              <w:jc w:val="center"/>
              <w:rPr>
                <w:rFonts w:ascii="Times New Roman" w:hAnsi="Times New Roman" w:cs="Times New Roman"/>
                <w:sz w:val="28"/>
                <w:szCs w:val="28"/>
              </w:rPr>
            </w:pPr>
            <w:r w:rsidRPr="007D260C">
              <w:rPr>
                <w:rFonts w:ascii="Times New Roman" w:hAnsi="Times New Roman" w:cs="Times New Roman"/>
                <w:sz w:val="28"/>
                <w:szCs w:val="28"/>
              </w:rPr>
              <w:t>Как появляются расходы семьи</w:t>
            </w:r>
          </w:p>
        </w:tc>
        <w:tc>
          <w:tcPr>
            <w:tcW w:w="696" w:type="dxa"/>
          </w:tcPr>
          <w:p w:rsidR="00811527" w:rsidRPr="007D260C" w:rsidRDefault="00811527" w:rsidP="007D260C">
            <w:pPr>
              <w:jc w:val="center"/>
              <w:rPr>
                <w:rFonts w:ascii="Times New Roman" w:hAnsi="Times New Roman" w:cs="Times New Roman"/>
                <w:sz w:val="28"/>
                <w:szCs w:val="28"/>
              </w:rPr>
            </w:pPr>
            <w:r w:rsidRPr="007D260C">
              <w:rPr>
                <w:rStyle w:val="a8"/>
                <w:rFonts w:ascii="Times New Roman" w:hAnsi="Times New Roman" w:cs="Times New Roman"/>
                <w:b w:val="0"/>
                <w:color w:val="000000"/>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t>
            </w:r>
            <w:r w:rsidRPr="007D260C">
              <w:rPr>
                <w:rFonts w:ascii="Times New Roman" w:hAnsi="Times New Roman" w:cs="Times New Roman"/>
                <w:sz w:val="28"/>
                <w:szCs w:val="28"/>
                <w:lang w:val="en-US"/>
              </w:rPr>
              <w:t>w</w:t>
            </w:r>
            <w:r w:rsidRPr="007D260C">
              <w:rPr>
                <w:rFonts w:ascii="Times New Roman" w:hAnsi="Times New Roman" w:cs="Times New Roman"/>
                <w:sz w:val="28"/>
                <w:szCs w:val="28"/>
              </w:rPr>
              <w:t>w.rasxodam.net</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382B0E" w:rsidP="007D260C">
            <w:pPr>
              <w:jc w:val="center"/>
              <w:rPr>
                <w:rFonts w:ascii="Times New Roman" w:hAnsi="Times New Roman" w:cs="Times New Roman"/>
                <w:sz w:val="28"/>
                <w:szCs w:val="28"/>
              </w:rPr>
            </w:pPr>
            <w:r w:rsidRPr="007D260C">
              <w:rPr>
                <w:rFonts w:ascii="Times New Roman" w:hAnsi="Times New Roman" w:cs="Times New Roman"/>
                <w:sz w:val="28"/>
                <w:szCs w:val="28"/>
              </w:rPr>
              <w:t>Учимся считать семейные расходы</w:t>
            </w:r>
          </w:p>
        </w:tc>
        <w:tc>
          <w:tcPr>
            <w:tcW w:w="696" w:type="dxa"/>
          </w:tcPr>
          <w:p w:rsidR="00811527" w:rsidRPr="007D260C" w:rsidRDefault="00811527" w:rsidP="007D260C">
            <w:pPr>
              <w:jc w:val="center"/>
              <w:rPr>
                <w:rFonts w:ascii="Times New Roman" w:hAnsi="Times New Roman" w:cs="Times New Roman"/>
                <w:sz w:val="28"/>
                <w:szCs w:val="28"/>
              </w:rPr>
            </w:pPr>
            <w:r w:rsidRPr="007D260C">
              <w:rPr>
                <w:rStyle w:val="a8"/>
                <w:rFonts w:ascii="Times New Roman" w:hAnsi="Times New Roman" w:cs="Times New Roman"/>
                <w:b w:val="0"/>
                <w:color w:val="000000"/>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t>
            </w:r>
            <w:r w:rsidRPr="007D260C">
              <w:rPr>
                <w:rFonts w:ascii="Times New Roman" w:hAnsi="Times New Roman" w:cs="Times New Roman"/>
                <w:sz w:val="28"/>
                <w:szCs w:val="28"/>
                <w:lang w:val="en-US"/>
              </w:rPr>
              <w:t>w</w:t>
            </w:r>
            <w:r w:rsidRPr="007D260C">
              <w:rPr>
                <w:rFonts w:ascii="Times New Roman" w:hAnsi="Times New Roman" w:cs="Times New Roman"/>
                <w:sz w:val="28"/>
                <w:szCs w:val="28"/>
              </w:rPr>
              <w:t>w.rasxodam.net</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382B0E" w:rsidP="007D260C">
            <w:pPr>
              <w:jc w:val="center"/>
              <w:rPr>
                <w:rFonts w:ascii="Times New Roman" w:hAnsi="Times New Roman" w:cs="Times New Roman"/>
                <w:sz w:val="28"/>
                <w:szCs w:val="28"/>
              </w:rPr>
            </w:pPr>
            <w:r w:rsidRPr="007D260C">
              <w:rPr>
                <w:rFonts w:ascii="Times New Roman" w:hAnsi="Times New Roman" w:cs="Times New Roman"/>
                <w:sz w:val="28"/>
                <w:szCs w:val="28"/>
              </w:rPr>
              <w:t>Исследуем расходы семьи</w:t>
            </w:r>
          </w:p>
        </w:tc>
        <w:tc>
          <w:tcPr>
            <w:tcW w:w="696" w:type="dxa"/>
          </w:tcPr>
          <w:p w:rsidR="00811527" w:rsidRPr="007D260C" w:rsidRDefault="00811527" w:rsidP="007D260C">
            <w:pPr>
              <w:jc w:val="center"/>
              <w:rPr>
                <w:rFonts w:ascii="Times New Roman" w:hAnsi="Times New Roman" w:cs="Times New Roman"/>
                <w:sz w:val="28"/>
                <w:szCs w:val="28"/>
              </w:rPr>
            </w:pPr>
            <w:r w:rsidRPr="007D260C">
              <w:rPr>
                <w:rStyle w:val="a8"/>
                <w:rFonts w:ascii="Times New Roman" w:hAnsi="Times New Roman" w:cs="Times New Roman"/>
                <w:b w:val="0"/>
                <w:color w:val="000000"/>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t>
            </w:r>
            <w:r w:rsidRPr="007D260C">
              <w:rPr>
                <w:rFonts w:ascii="Times New Roman" w:hAnsi="Times New Roman" w:cs="Times New Roman"/>
                <w:sz w:val="28"/>
                <w:szCs w:val="28"/>
                <w:lang w:val="en-US"/>
              </w:rPr>
              <w:t>w</w:t>
            </w:r>
            <w:r w:rsidRPr="007D260C">
              <w:rPr>
                <w:rFonts w:ascii="Times New Roman" w:hAnsi="Times New Roman" w:cs="Times New Roman"/>
                <w:sz w:val="28"/>
                <w:szCs w:val="28"/>
              </w:rPr>
              <w:t>w.rasxodam.net</w:t>
            </w:r>
          </w:p>
        </w:tc>
      </w:tr>
      <w:tr w:rsidR="00811527" w:rsidRPr="007D260C" w:rsidTr="002871FE">
        <w:trPr>
          <w:trHeight w:val="422"/>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Учебные мини</w:t>
            </w:r>
            <w:r w:rsidR="00382B0E" w:rsidRPr="007D260C">
              <w:rPr>
                <w:rFonts w:ascii="Times New Roman" w:hAnsi="Times New Roman" w:cs="Times New Roman"/>
                <w:sz w:val="28"/>
                <w:szCs w:val="28"/>
              </w:rPr>
              <w:t>- проекты «Расходы семьи»</w:t>
            </w:r>
          </w:p>
        </w:tc>
        <w:tc>
          <w:tcPr>
            <w:tcW w:w="696" w:type="dxa"/>
          </w:tcPr>
          <w:p w:rsidR="00811527" w:rsidRPr="007D260C" w:rsidRDefault="00811527" w:rsidP="007D260C">
            <w:pPr>
              <w:jc w:val="center"/>
              <w:rPr>
                <w:rFonts w:ascii="Times New Roman" w:hAnsi="Times New Roman" w:cs="Times New Roman"/>
                <w:sz w:val="28"/>
                <w:szCs w:val="28"/>
              </w:rPr>
            </w:pPr>
            <w:r w:rsidRPr="007D260C">
              <w:rPr>
                <w:rStyle w:val="a8"/>
                <w:rFonts w:ascii="Times New Roman" w:hAnsi="Times New Roman" w:cs="Times New Roman"/>
                <w:b w:val="0"/>
                <w:color w:val="000000"/>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t>
            </w:r>
            <w:r w:rsidRPr="007D260C">
              <w:rPr>
                <w:rFonts w:ascii="Times New Roman" w:hAnsi="Times New Roman" w:cs="Times New Roman"/>
                <w:sz w:val="28"/>
                <w:szCs w:val="28"/>
                <w:lang w:val="en-US"/>
              </w:rPr>
              <w:t>w</w:t>
            </w:r>
            <w:r w:rsidRPr="007D260C">
              <w:rPr>
                <w:rFonts w:ascii="Times New Roman" w:hAnsi="Times New Roman" w:cs="Times New Roman"/>
                <w:sz w:val="28"/>
                <w:szCs w:val="28"/>
              </w:rPr>
              <w:t>w.rasxodam.net</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 xml:space="preserve">Как </w:t>
            </w:r>
            <w:r w:rsidR="00382B0E" w:rsidRPr="007D260C">
              <w:rPr>
                <w:rFonts w:ascii="Times New Roman" w:hAnsi="Times New Roman" w:cs="Times New Roman"/>
                <w:sz w:val="28"/>
                <w:szCs w:val="28"/>
              </w:rPr>
              <w:t>сформировать семейный бюджет</w:t>
            </w:r>
          </w:p>
        </w:tc>
        <w:tc>
          <w:tcPr>
            <w:tcW w:w="696" w:type="dxa"/>
          </w:tcPr>
          <w:p w:rsidR="00811527" w:rsidRPr="007D260C" w:rsidRDefault="00811527" w:rsidP="007D260C">
            <w:pPr>
              <w:jc w:val="center"/>
              <w:rPr>
                <w:rFonts w:ascii="Times New Roman" w:hAnsi="Times New Roman" w:cs="Times New Roman"/>
                <w:sz w:val="28"/>
                <w:szCs w:val="28"/>
              </w:rPr>
            </w:pPr>
            <w:r w:rsidRPr="007D260C">
              <w:rPr>
                <w:rStyle w:val="a8"/>
                <w:rFonts w:ascii="Times New Roman" w:hAnsi="Times New Roman" w:cs="Times New Roman"/>
                <w:b w:val="0"/>
                <w:color w:val="000000"/>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www.7budget.ru</w:t>
            </w:r>
          </w:p>
        </w:tc>
      </w:tr>
      <w:tr w:rsidR="00811527" w:rsidRPr="007D260C" w:rsidTr="002871FE">
        <w:trPr>
          <w:trHeight w:val="563"/>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Ролевая игра «Семейны</w:t>
            </w:r>
            <w:r w:rsidR="00382B0E" w:rsidRPr="007D260C">
              <w:rPr>
                <w:rFonts w:ascii="Times New Roman" w:hAnsi="Times New Roman" w:cs="Times New Roman"/>
                <w:sz w:val="28"/>
                <w:szCs w:val="28"/>
              </w:rPr>
              <w:t>й совет по составлению бюджета»</w:t>
            </w:r>
          </w:p>
        </w:tc>
        <w:tc>
          <w:tcPr>
            <w:tcW w:w="696" w:type="dxa"/>
          </w:tcPr>
          <w:p w:rsidR="00811527" w:rsidRPr="007D260C" w:rsidRDefault="00811527" w:rsidP="007D260C">
            <w:pPr>
              <w:jc w:val="center"/>
              <w:rPr>
                <w:rFonts w:ascii="Times New Roman" w:hAnsi="Times New Roman" w:cs="Times New Roman"/>
                <w:sz w:val="28"/>
                <w:szCs w:val="28"/>
              </w:rPr>
            </w:pPr>
            <w:r w:rsidRPr="007D260C">
              <w:rPr>
                <w:rStyle w:val="a8"/>
                <w:rFonts w:ascii="Times New Roman" w:hAnsi="Times New Roman" w:cs="Times New Roman"/>
                <w:b w:val="0"/>
                <w:color w:val="000000"/>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www.7budget.ru</w:t>
            </w:r>
          </w:p>
        </w:tc>
      </w:tr>
      <w:tr w:rsidR="00811527" w:rsidRPr="007D260C" w:rsidTr="002871FE">
        <w:trPr>
          <w:trHeight w:val="571"/>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Учебные мини –</w:t>
            </w:r>
            <w:r w:rsidR="00382B0E" w:rsidRPr="007D260C">
              <w:rPr>
                <w:rFonts w:ascii="Times New Roman" w:hAnsi="Times New Roman" w:cs="Times New Roman"/>
                <w:sz w:val="28"/>
                <w:szCs w:val="28"/>
              </w:rPr>
              <w:t>проекты «Семейный бюджет»</w:t>
            </w:r>
          </w:p>
        </w:tc>
        <w:tc>
          <w:tcPr>
            <w:tcW w:w="696" w:type="dxa"/>
          </w:tcPr>
          <w:p w:rsidR="00811527" w:rsidRPr="007D260C" w:rsidRDefault="00811527" w:rsidP="007D260C">
            <w:pPr>
              <w:jc w:val="center"/>
              <w:rPr>
                <w:rFonts w:ascii="Times New Roman" w:hAnsi="Times New Roman" w:cs="Times New Roman"/>
                <w:sz w:val="28"/>
                <w:szCs w:val="28"/>
              </w:rPr>
            </w:pPr>
            <w:r w:rsidRPr="007D260C">
              <w:rPr>
                <w:rStyle w:val="a8"/>
                <w:rFonts w:ascii="Times New Roman" w:hAnsi="Times New Roman" w:cs="Times New Roman"/>
                <w:b w:val="0"/>
                <w:color w:val="000000"/>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t>
            </w:r>
            <w:r w:rsidRPr="007D260C">
              <w:rPr>
                <w:rFonts w:ascii="Times New Roman" w:hAnsi="Times New Roman" w:cs="Times New Roman"/>
                <w:sz w:val="28"/>
                <w:szCs w:val="28"/>
                <w:lang w:val="en-US"/>
              </w:rPr>
              <w:t>w</w:t>
            </w:r>
            <w:r w:rsidRPr="007D260C">
              <w:rPr>
                <w:rFonts w:ascii="Times New Roman" w:hAnsi="Times New Roman" w:cs="Times New Roman"/>
                <w:sz w:val="28"/>
                <w:szCs w:val="28"/>
              </w:rPr>
              <w:t>w.rasxodam.net</w:t>
            </w:r>
          </w:p>
        </w:tc>
      </w:tr>
      <w:tr w:rsidR="00811527" w:rsidRPr="007D260C" w:rsidTr="002871FE">
        <w:trPr>
          <w:trHeight w:val="551"/>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 xml:space="preserve">Обобщение результатов изучения модуля «Доходы и расходы </w:t>
            </w:r>
            <w:r w:rsidR="00382B0E" w:rsidRPr="007D260C">
              <w:rPr>
                <w:rFonts w:ascii="Times New Roman" w:hAnsi="Times New Roman" w:cs="Times New Roman"/>
                <w:sz w:val="28"/>
                <w:szCs w:val="28"/>
              </w:rPr>
              <w:t>семьи»</w:t>
            </w:r>
          </w:p>
        </w:tc>
        <w:tc>
          <w:tcPr>
            <w:tcW w:w="696" w:type="dxa"/>
          </w:tcPr>
          <w:p w:rsidR="00811527" w:rsidRPr="007D260C" w:rsidRDefault="00811527" w:rsidP="007D260C">
            <w:pPr>
              <w:jc w:val="center"/>
              <w:rPr>
                <w:rFonts w:ascii="Times New Roman" w:hAnsi="Times New Roman" w:cs="Times New Roman"/>
                <w:sz w:val="28"/>
                <w:szCs w:val="28"/>
              </w:rPr>
            </w:pPr>
            <w:r w:rsidRPr="007D260C">
              <w:rPr>
                <w:rStyle w:val="a8"/>
                <w:rFonts w:ascii="Times New Roman" w:hAnsi="Times New Roman" w:cs="Times New Roman"/>
                <w:b w:val="0"/>
                <w:color w:val="000000"/>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668BF" w:rsidP="007D260C">
            <w:pPr>
              <w:jc w:val="center"/>
              <w:rPr>
                <w:rFonts w:ascii="Times New Roman" w:hAnsi="Times New Roman" w:cs="Times New Roman"/>
                <w:sz w:val="28"/>
                <w:szCs w:val="28"/>
              </w:rPr>
            </w:pPr>
            <w:hyperlink r:id="rId10" w:history="1">
              <w:r w:rsidR="00811527" w:rsidRPr="007D260C">
                <w:rPr>
                  <w:rStyle w:val="a9"/>
                  <w:rFonts w:ascii="Times New Roman" w:hAnsi="Times New Roman" w:cs="Times New Roman"/>
                  <w:color w:val="auto"/>
                  <w:sz w:val="28"/>
                  <w:szCs w:val="28"/>
                  <w:u w:val="none"/>
                </w:rPr>
                <w:t>http://www.iro.yar.ru</w:t>
              </w:r>
            </w:hyperlink>
          </w:p>
        </w:tc>
      </w:tr>
      <w:tr w:rsidR="00811527" w:rsidRPr="007D260C" w:rsidTr="002871FE">
        <w:trPr>
          <w:trHeight w:val="423"/>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Презентация пор</w:t>
            </w:r>
            <w:r w:rsidR="00382B0E" w:rsidRPr="007D260C">
              <w:rPr>
                <w:rFonts w:ascii="Times New Roman" w:hAnsi="Times New Roman" w:cs="Times New Roman"/>
                <w:sz w:val="28"/>
                <w:szCs w:val="28"/>
              </w:rPr>
              <w:t xml:space="preserve">тфолио «Доходы </w:t>
            </w:r>
            <w:r w:rsidR="00382B0E" w:rsidRPr="007D260C">
              <w:rPr>
                <w:rFonts w:ascii="Times New Roman" w:hAnsi="Times New Roman" w:cs="Times New Roman"/>
                <w:sz w:val="28"/>
                <w:szCs w:val="28"/>
              </w:rPr>
              <w:lastRenderedPageBreak/>
              <w:t>и расходы семьи»</w:t>
            </w:r>
          </w:p>
        </w:tc>
        <w:tc>
          <w:tcPr>
            <w:tcW w:w="696" w:type="dxa"/>
          </w:tcPr>
          <w:p w:rsidR="00811527" w:rsidRPr="007D260C" w:rsidRDefault="00811527" w:rsidP="007D260C">
            <w:pPr>
              <w:jc w:val="center"/>
              <w:rPr>
                <w:rFonts w:ascii="Times New Roman" w:hAnsi="Times New Roman" w:cs="Times New Roman"/>
                <w:sz w:val="28"/>
                <w:szCs w:val="28"/>
              </w:rPr>
            </w:pPr>
            <w:r w:rsidRPr="007D260C">
              <w:rPr>
                <w:rStyle w:val="a8"/>
                <w:rFonts w:ascii="Times New Roman" w:hAnsi="Times New Roman" w:cs="Times New Roman"/>
                <w:b w:val="0"/>
                <w:color w:val="000000"/>
                <w:sz w:val="28"/>
                <w:szCs w:val="28"/>
              </w:rPr>
              <w:lastRenderedPageBreak/>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вашифинансы.рф</w:t>
            </w:r>
          </w:p>
        </w:tc>
      </w:tr>
      <w:tr w:rsidR="000D668C" w:rsidRPr="007D260C" w:rsidTr="002871FE">
        <w:trPr>
          <w:gridAfter w:val="8"/>
          <w:wAfter w:w="9780" w:type="dxa"/>
          <w:trHeight w:val="136"/>
        </w:trPr>
        <w:tc>
          <w:tcPr>
            <w:tcW w:w="3807" w:type="dxa"/>
            <w:gridSpan w:val="2"/>
          </w:tcPr>
          <w:p w:rsidR="000D668C" w:rsidRPr="007D260C" w:rsidRDefault="000D668C" w:rsidP="007D260C">
            <w:pPr>
              <w:jc w:val="center"/>
              <w:rPr>
                <w:rFonts w:ascii="Times New Roman" w:hAnsi="Times New Roman" w:cs="Times New Roman"/>
                <w:sz w:val="28"/>
                <w:szCs w:val="28"/>
              </w:rPr>
            </w:pPr>
            <w:r w:rsidRPr="007D260C">
              <w:rPr>
                <w:rFonts w:ascii="Times New Roman" w:hAnsi="Times New Roman" w:cs="Times New Roman"/>
                <w:sz w:val="28"/>
                <w:szCs w:val="28"/>
              </w:rPr>
              <w:lastRenderedPageBreak/>
              <w:t>Итого по разделу:</w:t>
            </w:r>
          </w:p>
        </w:tc>
        <w:tc>
          <w:tcPr>
            <w:tcW w:w="696" w:type="dxa"/>
          </w:tcPr>
          <w:p w:rsidR="000D668C" w:rsidRPr="007D260C" w:rsidRDefault="000D668C" w:rsidP="007D260C">
            <w:pPr>
              <w:jc w:val="center"/>
              <w:rPr>
                <w:rFonts w:ascii="Times New Roman" w:hAnsi="Times New Roman" w:cs="Times New Roman"/>
                <w:sz w:val="28"/>
                <w:szCs w:val="28"/>
              </w:rPr>
            </w:pPr>
            <w:r w:rsidRPr="007D260C">
              <w:rPr>
                <w:rFonts w:ascii="Times New Roman" w:hAnsi="Times New Roman" w:cs="Times New Roman"/>
                <w:sz w:val="28"/>
                <w:szCs w:val="28"/>
              </w:rPr>
              <w:t>15</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Почему возникают риски потери денег и имуще</w:t>
            </w:r>
            <w:r w:rsidR="00382B0E" w:rsidRPr="007D260C">
              <w:rPr>
                <w:rFonts w:ascii="Times New Roman" w:hAnsi="Times New Roman" w:cs="Times New Roman"/>
                <w:sz w:val="28"/>
                <w:szCs w:val="28"/>
              </w:rPr>
              <w:t>ства, и как от этого защититься</w:t>
            </w:r>
          </w:p>
        </w:tc>
        <w:tc>
          <w:tcPr>
            <w:tcW w:w="696"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t>
            </w:r>
            <w:r w:rsidRPr="007D260C">
              <w:rPr>
                <w:rFonts w:ascii="Times New Roman" w:hAnsi="Times New Roman" w:cs="Times New Roman"/>
                <w:sz w:val="28"/>
                <w:szCs w:val="28"/>
                <w:lang w:val="en-US"/>
              </w:rPr>
              <w:t>w</w:t>
            </w:r>
            <w:r w:rsidRPr="007D260C">
              <w:rPr>
                <w:rFonts w:ascii="Times New Roman" w:hAnsi="Times New Roman" w:cs="Times New Roman"/>
                <w:sz w:val="28"/>
                <w:szCs w:val="28"/>
              </w:rPr>
              <w:t>w.o-strahovanie.ru</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Что такое страхо</w:t>
            </w:r>
            <w:r w:rsidR="00382B0E" w:rsidRPr="007D260C">
              <w:rPr>
                <w:rFonts w:ascii="Times New Roman" w:hAnsi="Times New Roman" w:cs="Times New Roman"/>
                <w:sz w:val="28"/>
                <w:szCs w:val="28"/>
              </w:rPr>
              <w:t>вание и для чего оно необходимо</w:t>
            </w:r>
          </w:p>
        </w:tc>
        <w:tc>
          <w:tcPr>
            <w:tcW w:w="696"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t>
            </w:r>
            <w:r w:rsidRPr="007D260C">
              <w:rPr>
                <w:rFonts w:ascii="Times New Roman" w:hAnsi="Times New Roman" w:cs="Times New Roman"/>
                <w:sz w:val="28"/>
                <w:szCs w:val="28"/>
                <w:lang w:val="en-US"/>
              </w:rPr>
              <w:t>w</w:t>
            </w:r>
            <w:r w:rsidRPr="007D260C">
              <w:rPr>
                <w:rFonts w:ascii="Times New Roman" w:hAnsi="Times New Roman" w:cs="Times New Roman"/>
                <w:sz w:val="28"/>
                <w:szCs w:val="28"/>
              </w:rPr>
              <w:t>w.o-strahovanie.ru</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382B0E" w:rsidP="007D260C">
            <w:pPr>
              <w:jc w:val="center"/>
              <w:rPr>
                <w:rFonts w:ascii="Times New Roman" w:hAnsi="Times New Roman" w:cs="Times New Roman"/>
                <w:sz w:val="28"/>
                <w:szCs w:val="28"/>
              </w:rPr>
            </w:pPr>
            <w:r w:rsidRPr="007D260C">
              <w:rPr>
                <w:rFonts w:ascii="Times New Roman" w:hAnsi="Times New Roman" w:cs="Times New Roman"/>
                <w:sz w:val="28"/>
                <w:szCs w:val="28"/>
              </w:rPr>
              <w:t>Что и как можно страховать</w:t>
            </w:r>
          </w:p>
        </w:tc>
        <w:tc>
          <w:tcPr>
            <w:tcW w:w="696"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t>
            </w:r>
            <w:r w:rsidRPr="007D260C">
              <w:rPr>
                <w:rFonts w:ascii="Times New Roman" w:hAnsi="Times New Roman" w:cs="Times New Roman"/>
                <w:sz w:val="28"/>
                <w:szCs w:val="28"/>
                <w:lang w:val="en-US"/>
              </w:rPr>
              <w:t>w</w:t>
            </w:r>
            <w:r w:rsidRPr="007D260C">
              <w:rPr>
                <w:rFonts w:ascii="Times New Roman" w:hAnsi="Times New Roman" w:cs="Times New Roman"/>
                <w:sz w:val="28"/>
                <w:szCs w:val="28"/>
              </w:rPr>
              <w:t>w.o-strahovanie.ru</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382B0E" w:rsidP="007D260C">
            <w:pPr>
              <w:jc w:val="center"/>
              <w:rPr>
                <w:rFonts w:ascii="Times New Roman" w:hAnsi="Times New Roman" w:cs="Times New Roman"/>
                <w:sz w:val="28"/>
                <w:szCs w:val="28"/>
              </w:rPr>
            </w:pPr>
            <w:r w:rsidRPr="007D260C">
              <w:rPr>
                <w:rFonts w:ascii="Times New Roman" w:hAnsi="Times New Roman" w:cs="Times New Roman"/>
                <w:sz w:val="28"/>
                <w:szCs w:val="28"/>
              </w:rPr>
              <w:t>Ролевая игра «Страхование»</w:t>
            </w:r>
          </w:p>
        </w:tc>
        <w:tc>
          <w:tcPr>
            <w:tcW w:w="696"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t>
            </w:r>
            <w:r w:rsidRPr="007D260C">
              <w:rPr>
                <w:rFonts w:ascii="Times New Roman" w:hAnsi="Times New Roman" w:cs="Times New Roman"/>
                <w:sz w:val="28"/>
                <w:szCs w:val="28"/>
                <w:lang w:val="en-US"/>
              </w:rPr>
              <w:t>w</w:t>
            </w:r>
            <w:r w:rsidRPr="007D260C">
              <w:rPr>
                <w:rFonts w:ascii="Times New Roman" w:hAnsi="Times New Roman" w:cs="Times New Roman"/>
                <w:sz w:val="28"/>
                <w:szCs w:val="28"/>
              </w:rPr>
              <w:t>w.o-strahovanie.ru</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 xml:space="preserve">Исследуем, что застраховано в семье и </w:t>
            </w:r>
            <w:r w:rsidR="00382B0E" w:rsidRPr="007D260C">
              <w:rPr>
                <w:rFonts w:ascii="Times New Roman" w:hAnsi="Times New Roman" w:cs="Times New Roman"/>
                <w:sz w:val="28"/>
                <w:szCs w:val="28"/>
              </w:rPr>
              <w:t>сколько это стоит</w:t>
            </w:r>
          </w:p>
        </w:tc>
        <w:tc>
          <w:tcPr>
            <w:tcW w:w="696"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t>
            </w:r>
            <w:r w:rsidRPr="007D260C">
              <w:rPr>
                <w:rFonts w:ascii="Times New Roman" w:hAnsi="Times New Roman" w:cs="Times New Roman"/>
                <w:sz w:val="28"/>
                <w:szCs w:val="28"/>
                <w:lang w:val="en-US"/>
              </w:rPr>
              <w:t>w</w:t>
            </w:r>
            <w:r w:rsidRPr="007D260C">
              <w:rPr>
                <w:rFonts w:ascii="Times New Roman" w:hAnsi="Times New Roman" w:cs="Times New Roman"/>
                <w:sz w:val="28"/>
                <w:szCs w:val="28"/>
              </w:rPr>
              <w:t>w.o-strahovanie.ru</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Как определит</w:t>
            </w:r>
            <w:r w:rsidR="00382B0E" w:rsidRPr="007D260C">
              <w:rPr>
                <w:rFonts w:ascii="Times New Roman" w:hAnsi="Times New Roman" w:cs="Times New Roman"/>
                <w:sz w:val="28"/>
                <w:szCs w:val="28"/>
              </w:rPr>
              <w:t>ь надежность страховых компаний</w:t>
            </w:r>
          </w:p>
        </w:tc>
        <w:tc>
          <w:tcPr>
            <w:tcW w:w="696"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t>
            </w:r>
            <w:r w:rsidRPr="007D260C">
              <w:rPr>
                <w:rFonts w:ascii="Times New Roman" w:hAnsi="Times New Roman" w:cs="Times New Roman"/>
                <w:sz w:val="28"/>
                <w:szCs w:val="28"/>
                <w:lang w:val="en-US"/>
              </w:rPr>
              <w:t>w</w:t>
            </w:r>
            <w:r w:rsidRPr="007D260C">
              <w:rPr>
                <w:rFonts w:ascii="Times New Roman" w:hAnsi="Times New Roman" w:cs="Times New Roman"/>
                <w:sz w:val="28"/>
                <w:szCs w:val="28"/>
              </w:rPr>
              <w:t>w.o-strahovanie.ru</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382B0E" w:rsidP="007D260C">
            <w:pPr>
              <w:jc w:val="center"/>
              <w:rPr>
                <w:rFonts w:ascii="Times New Roman" w:hAnsi="Times New Roman" w:cs="Times New Roman"/>
                <w:sz w:val="28"/>
                <w:szCs w:val="28"/>
              </w:rPr>
            </w:pPr>
            <w:r w:rsidRPr="007D260C">
              <w:rPr>
                <w:rFonts w:ascii="Times New Roman" w:hAnsi="Times New Roman" w:cs="Times New Roman"/>
                <w:sz w:val="28"/>
                <w:szCs w:val="28"/>
              </w:rPr>
              <w:t>Как работает страховая компания</w:t>
            </w:r>
          </w:p>
        </w:tc>
        <w:tc>
          <w:tcPr>
            <w:tcW w:w="696"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t>
            </w:r>
            <w:r w:rsidRPr="007D260C">
              <w:rPr>
                <w:rFonts w:ascii="Times New Roman" w:hAnsi="Times New Roman" w:cs="Times New Roman"/>
                <w:sz w:val="28"/>
                <w:szCs w:val="28"/>
                <w:lang w:val="en-US"/>
              </w:rPr>
              <w:t>w</w:t>
            </w:r>
            <w:r w:rsidRPr="007D260C">
              <w:rPr>
                <w:rFonts w:ascii="Times New Roman" w:hAnsi="Times New Roman" w:cs="Times New Roman"/>
                <w:sz w:val="28"/>
                <w:szCs w:val="28"/>
              </w:rPr>
              <w:t>w.o-strahovanie.ru</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Учебн</w:t>
            </w:r>
            <w:r w:rsidR="00382B0E" w:rsidRPr="007D260C">
              <w:rPr>
                <w:rFonts w:ascii="Times New Roman" w:hAnsi="Times New Roman" w:cs="Times New Roman"/>
                <w:sz w:val="28"/>
                <w:szCs w:val="28"/>
              </w:rPr>
              <w:t>ые мини – проекты «Страхование»</w:t>
            </w:r>
          </w:p>
        </w:tc>
        <w:tc>
          <w:tcPr>
            <w:tcW w:w="696"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t>
            </w:r>
            <w:r w:rsidRPr="007D260C">
              <w:rPr>
                <w:rFonts w:ascii="Times New Roman" w:hAnsi="Times New Roman" w:cs="Times New Roman"/>
                <w:sz w:val="28"/>
                <w:szCs w:val="28"/>
                <w:lang w:val="en-US"/>
              </w:rPr>
              <w:t>w</w:t>
            </w:r>
            <w:r w:rsidRPr="007D260C">
              <w:rPr>
                <w:rFonts w:ascii="Times New Roman" w:hAnsi="Times New Roman" w:cs="Times New Roman"/>
                <w:sz w:val="28"/>
                <w:szCs w:val="28"/>
              </w:rPr>
              <w:t>w.o-strahovanie.ru</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 xml:space="preserve">Обобщение результатов изучения модуля «Риски потери  денег и </w:t>
            </w:r>
            <w:r w:rsidRPr="007D260C">
              <w:rPr>
                <w:rFonts w:ascii="Times New Roman" w:hAnsi="Times New Roman" w:cs="Times New Roman"/>
                <w:sz w:val="28"/>
                <w:szCs w:val="28"/>
              </w:rPr>
              <w:lastRenderedPageBreak/>
              <w:t>имущества, и как чел</w:t>
            </w:r>
            <w:r w:rsidR="00382B0E" w:rsidRPr="007D260C">
              <w:rPr>
                <w:rFonts w:ascii="Times New Roman" w:hAnsi="Times New Roman" w:cs="Times New Roman"/>
                <w:sz w:val="28"/>
                <w:szCs w:val="28"/>
              </w:rPr>
              <w:t>овек может от этого защититься»</w:t>
            </w:r>
          </w:p>
        </w:tc>
        <w:tc>
          <w:tcPr>
            <w:tcW w:w="696"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lastRenderedPageBreak/>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668BF" w:rsidP="007D260C">
            <w:pPr>
              <w:jc w:val="center"/>
              <w:rPr>
                <w:rFonts w:ascii="Times New Roman" w:hAnsi="Times New Roman" w:cs="Times New Roman"/>
                <w:sz w:val="28"/>
                <w:szCs w:val="28"/>
              </w:rPr>
            </w:pPr>
            <w:hyperlink r:id="rId11" w:history="1">
              <w:r w:rsidR="00811527" w:rsidRPr="007D260C">
                <w:rPr>
                  <w:rStyle w:val="a9"/>
                  <w:rFonts w:ascii="Times New Roman" w:hAnsi="Times New Roman" w:cs="Times New Roman"/>
                  <w:color w:val="auto"/>
                  <w:sz w:val="28"/>
                  <w:szCs w:val="28"/>
                  <w:u w:val="none"/>
                </w:rPr>
                <w:t>http://www.iro.yar.ru</w:t>
              </w:r>
            </w:hyperlink>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Презентация портфолио «Риски потери  денег и имущества, и как человек может</w:t>
            </w:r>
            <w:r w:rsidR="00382B0E" w:rsidRPr="007D260C">
              <w:rPr>
                <w:rFonts w:ascii="Times New Roman" w:hAnsi="Times New Roman" w:cs="Times New Roman"/>
                <w:sz w:val="28"/>
                <w:szCs w:val="28"/>
              </w:rPr>
              <w:t xml:space="preserve"> от этого защититься»</w:t>
            </w:r>
          </w:p>
        </w:tc>
        <w:tc>
          <w:tcPr>
            <w:tcW w:w="696"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вашифинансы.рф</w:t>
            </w:r>
          </w:p>
        </w:tc>
      </w:tr>
      <w:tr w:rsidR="000D668C" w:rsidRPr="007D260C" w:rsidTr="002871FE">
        <w:trPr>
          <w:gridAfter w:val="8"/>
          <w:wAfter w:w="9780" w:type="dxa"/>
          <w:trHeight w:val="136"/>
        </w:trPr>
        <w:tc>
          <w:tcPr>
            <w:tcW w:w="3807" w:type="dxa"/>
            <w:gridSpan w:val="2"/>
          </w:tcPr>
          <w:p w:rsidR="000D668C" w:rsidRPr="007D260C" w:rsidRDefault="000D668C" w:rsidP="007D260C">
            <w:pPr>
              <w:jc w:val="center"/>
              <w:rPr>
                <w:rFonts w:ascii="Times New Roman" w:hAnsi="Times New Roman" w:cs="Times New Roman"/>
                <w:sz w:val="28"/>
                <w:szCs w:val="28"/>
              </w:rPr>
            </w:pPr>
            <w:r w:rsidRPr="007D260C">
              <w:rPr>
                <w:rFonts w:ascii="Times New Roman" w:hAnsi="Times New Roman" w:cs="Times New Roman"/>
                <w:sz w:val="28"/>
                <w:szCs w:val="28"/>
              </w:rPr>
              <w:t>Итого по разделу:</w:t>
            </w:r>
          </w:p>
        </w:tc>
        <w:tc>
          <w:tcPr>
            <w:tcW w:w="696" w:type="dxa"/>
          </w:tcPr>
          <w:p w:rsidR="000D668C" w:rsidRPr="007D260C" w:rsidRDefault="000D668C" w:rsidP="007D260C">
            <w:pPr>
              <w:jc w:val="center"/>
              <w:rPr>
                <w:rFonts w:ascii="Times New Roman" w:hAnsi="Times New Roman" w:cs="Times New Roman"/>
                <w:sz w:val="28"/>
                <w:szCs w:val="28"/>
              </w:rPr>
            </w:pPr>
            <w:r w:rsidRPr="007D260C">
              <w:rPr>
                <w:rFonts w:ascii="Times New Roman" w:hAnsi="Times New Roman" w:cs="Times New Roman"/>
                <w:sz w:val="28"/>
                <w:szCs w:val="28"/>
              </w:rPr>
              <w:t>10</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Пов</w:t>
            </w:r>
            <w:r w:rsidR="00382B0E" w:rsidRPr="007D260C">
              <w:rPr>
                <w:rFonts w:ascii="Times New Roman" w:hAnsi="Times New Roman" w:cs="Times New Roman"/>
                <w:sz w:val="28"/>
                <w:szCs w:val="28"/>
              </w:rPr>
              <w:t>торение и систематизация знаний</w:t>
            </w:r>
          </w:p>
        </w:tc>
        <w:tc>
          <w:tcPr>
            <w:tcW w:w="696"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www.finagram.com</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Пов</w:t>
            </w:r>
            <w:r w:rsidR="00382B0E" w:rsidRPr="007D260C">
              <w:rPr>
                <w:rFonts w:ascii="Times New Roman" w:hAnsi="Times New Roman" w:cs="Times New Roman"/>
                <w:sz w:val="28"/>
                <w:szCs w:val="28"/>
              </w:rPr>
              <w:t>торение и систематизация знаний</w:t>
            </w:r>
          </w:p>
        </w:tc>
        <w:tc>
          <w:tcPr>
            <w:tcW w:w="696"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www.finagram.com</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Пов</w:t>
            </w:r>
            <w:r w:rsidR="00382B0E" w:rsidRPr="007D260C">
              <w:rPr>
                <w:rFonts w:ascii="Times New Roman" w:hAnsi="Times New Roman" w:cs="Times New Roman"/>
                <w:sz w:val="28"/>
                <w:szCs w:val="28"/>
              </w:rPr>
              <w:t>торение и систематизация знаний</w:t>
            </w:r>
          </w:p>
        </w:tc>
        <w:tc>
          <w:tcPr>
            <w:tcW w:w="696"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www.finagram.com</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Пов</w:t>
            </w:r>
            <w:r w:rsidR="00382B0E" w:rsidRPr="007D260C">
              <w:rPr>
                <w:rFonts w:ascii="Times New Roman" w:hAnsi="Times New Roman" w:cs="Times New Roman"/>
                <w:sz w:val="28"/>
                <w:szCs w:val="28"/>
              </w:rPr>
              <w:t>торение и систематизация знаний</w:t>
            </w:r>
          </w:p>
        </w:tc>
        <w:tc>
          <w:tcPr>
            <w:tcW w:w="696"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158" w:type="dxa"/>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Pr>
          <w:p w:rsidR="00811527" w:rsidRPr="007D260C" w:rsidRDefault="00811527" w:rsidP="007D260C">
            <w:pPr>
              <w:ind w:left="-39"/>
              <w:jc w:val="center"/>
              <w:rPr>
                <w:rFonts w:ascii="Times New Roman" w:hAnsi="Times New Roman" w:cs="Times New Roman"/>
                <w:sz w:val="28"/>
                <w:szCs w:val="28"/>
              </w:rPr>
            </w:pPr>
          </w:p>
        </w:tc>
        <w:tc>
          <w:tcPr>
            <w:tcW w:w="1534" w:type="dxa"/>
            <w:tcBorders>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www.finagram.com</w:t>
            </w:r>
          </w:p>
        </w:tc>
      </w:tr>
      <w:tr w:rsidR="00811527" w:rsidRPr="007D260C" w:rsidTr="002871FE">
        <w:trPr>
          <w:trHeight w:val="136"/>
        </w:trPr>
        <w:tc>
          <w:tcPr>
            <w:tcW w:w="979" w:type="dxa"/>
          </w:tcPr>
          <w:p w:rsidR="00811527" w:rsidRPr="007D260C" w:rsidRDefault="00811527" w:rsidP="007D260C">
            <w:pPr>
              <w:pStyle w:val="a4"/>
              <w:numPr>
                <w:ilvl w:val="0"/>
                <w:numId w:val="4"/>
              </w:numPr>
              <w:jc w:val="center"/>
              <w:rPr>
                <w:rFonts w:ascii="Times New Roman" w:hAnsi="Times New Roman" w:cs="Times New Roman"/>
                <w:sz w:val="28"/>
                <w:szCs w:val="28"/>
              </w:rPr>
            </w:pPr>
          </w:p>
        </w:tc>
        <w:tc>
          <w:tcPr>
            <w:tcW w:w="2828"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 xml:space="preserve">Итоговый урок. </w:t>
            </w:r>
            <w:r w:rsidR="00382B0E" w:rsidRPr="007D260C">
              <w:rPr>
                <w:rFonts w:ascii="Times New Roman" w:hAnsi="Times New Roman" w:cs="Times New Roman"/>
                <w:b/>
                <w:sz w:val="28"/>
                <w:szCs w:val="28"/>
              </w:rPr>
              <w:t>Промежуточная аттестация</w:t>
            </w:r>
          </w:p>
        </w:tc>
        <w:tc>
          <w:tcPr>
            <w:tcW w:w="696" w:type="dxa"/>
          </w:tcPr>
          <w:p w:rsidR="00811527" w:rsidRPr="007D260C" w:rsidRDefault="00811527" w:rsidP="007D260C">
            <w:pPr>
              <w:jc w:val="center"/>
              <w:rPr>
                <w:rFonts w:ascii="Times New Roman" w:hAnsi="Times New Roman" w:cs="Times New Roman"/>
                <w:sz w:val="28"/>
                <w:szCs w:val="28"/>
              </w:rPr>
            </w:pPr>
            <w:r w:rsidRPr="007D260C">
              <w:rPr>
                <w:rFonts w:ascii="Times New Roman" w:hAnsi="Times New Roman" w:cs="Times New Roman"/>
                <w:sz w:val="28"/>
                <w:szCs w:val="28"/>
              </w:rPr>
              <w:t>1</w:t>
            </w:r>
          </w:p>
        </w:tc>
        <w:tc>
          <w:tcPr>
            <w:tcW w:w="1158" w:type="dxa"/>
            <w:tcBorders>
              <w:right w:val="single" w:sz="4" w:space="0" w:color="auto"/>
            </w:tcBorders>
          </w:tcPr>
          <w:p w:rsidR="00811527" w:rsidRPr="007D260C" w:rsidRDefault="00811527" w:rsidP="007D260C">
            <w:pPr>
              <w:jc w:val="center"/>
              <w:rPr>
                <w:rStyle w:val="a8"/>
                <w:rFonts w:ascii="Times New Roman" w:hAnsi="Times New Roman" w:cs="Times New Roman"/>
                <w:b w:val="0"/>
                <w:color w:val="000000"/>
                <w:sz w:val="28"/>
                <w:szCs w:val="28"/>
              </w:rPr>
            </w:pPr>
          </w:p>
        </w:tc>
        <w:tc>
          <w:tcPr>
            <w:tcW w:w="1277" w:type="dxa"/>
            <w:gridSpan w:val="2"/>
            <w:tcBorders>
              <w:left w:val="single" w:sz="4" w:space="0" w:color="auto"/>
              <w:right w:val="single" w:sz="4" w:space="0" w:color="auto"/>
            </w:tcBorders>
          </w:tcPr>
          <w:p w:rsidR="00811527" w:rsidRPr="007D260C" w:rsidRDefault="00811527" w:rsidP="007D260C">
            <w:pPr>
              <w:ind w:left="-39"/>
              <w:jc w:val="center"/>
              <w:rPr>
                <w:rFonts w:ascii="Times New Roman" w:hAnsi="Times New Roman" w:cs="Times New Roman"/>
                <w:sz w:val="28"/>
                <w:szCs w:val="28"/>
              </w:rPr>
            </w:pPr>
          </w:p>
        </w:tc>
        <w:tc>
          <w:tcPr>
            <w:tcW w:w="1534"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701" w:type="dxa"/>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1559" w:type="dxa"/>
            <w:gridSpan w:val="2"/>
            <w:tcBorders>
              <w:left w:val="single" w:sz="4" w:space="0" w:color="auto"/>
              <w:right w:val="single" w:sz="4" w:space="0" w:color="auto"/>
            </w:tcBorders>
          </w:tcPr>
          <w:p w:rsidR="00811527" w:rsidRPr="007D260C" w:rsidRDefault="00811527" w:rsidP="007D260C">
            <w:pPr>
              <w:ind w:left="-108"/>
              <w:jc w:val="center"/>
              <w:rPr>
                <w:rFonts w:ascii="Times New Roman" w:hAnsi="Times New Roman" w:cs="Times New Roman"/>
                <w:sz w:val="28"/>
                <w:szCs w:val="28"/>
              </w:rPr>
            </w:pPr>
          </w:p>
        </w:tc>
        <w:tc>
          <w:tcPr>
            <w:tcW w:w="2551" w:type="dxa"/>
            <w:tcBorders>
              <w:left w:val="single" w:sz="4" w:space="0" w:color="auto"/>
              <w:right w:val="single" w:sz="4" w:space="0" w:color="auto"/>
            </w:tcBorders>
          </w:tcPr>
          <w:p w:rsidR="00811527" w:rsidRPr="007D260C" w:rsidRDefault="008668BF" w:rsidP="007D260C">
            <w:pPr>
              <w:jc w:val="center"/>
              <w:rPr>
                <w:rFonts w:ascii="Times New Roman" w:hAnsi="Times New Roman" w:cs="Times New Roman"/>
                <w:sz w:val="28"/>
                <w:szCs w:val="28"/>
              </w:rPr>
            </w:pPr>
            <w:hyperlink r:id="rId12" w:history="1">
              <w:r w:rsidR="00811527" w:rsidRPr="007D260C">
                <w:rPr>
                  <w:rStyle w:val="a9"/>
                  <w:rFonts w:ascii="Times New Roman" w:hAnsi="Times New Roman" w:cs="Times New Roman"/>
                  <w:color w:val="auto"/>
                  <w:sz w:val="28"/>
                  <w:szCs w:val="28"/>
                  <w:u w:val="none"/>
                </w:rPr>
                <w:t>http://www.iro.yar.ru</w:t>
              </w:r>
            </w:hyperlink>
          </w:p>
        </w:tc>
      </w:tr>
      <w:tr w:rsidR="000D668C" w:rsidRPr="007D260C" w:rsidTr="002871FE">
        <w:trPr>
          <w:gridAfter w:val="8"/>
          <w:wAfter w:w="9780" w:type="dxa"/>
          <w:trHeight w:val="136"/>
        </w:trPr>
        <w:tc>
          <w:tcPr>
            <w:tcW w:w="3807" w:type="dxa"/>
            <w:gridSpan w:val="2"/>
          </w:tcPr>
          <w:p w:rsidR="000D668C" w:rsidRPr="007D260C" w:rsidRDefault="000D668C" w:rsidP="007D260C">
            <w:pPr>
              <w:jc w:val="center"/>
              <w:rPr>
                <w:rFonts w:ascii="Times New Roman" w:hAnsi="Times New Roman" w:cs="Times New Roman"/>
                <w:sz w:val="28"/>
                <w:szCs w:val="28"/>
              </w:rPr>
            </w:pPr>
            <w:r w:rsidRPr="007D260C">
              <w:rPr>
                <w:rFonts w:ascii="Times New Roman" w:hAnsi="Times New Roman" w:cs="Times New Roman"/>
                <w:sz w:val="28"/>
                <w:szCs w:val="28"/>
              </w:rPr>
              <w:t>Итого по разделу:</w:t>
            </w:r>
          </w:p>
        </w:tc>
        <w:tc>
          <w:tcPr>
            <w:tcW w:w="696" w:type="dxa"/>
          </w:tcPr>
          <w:p w:rsidR="000D668C" w:rsidRPr="007D260C" w:rsidRDefault="000D668C" w:rsidP="007D260C">
            <w:pPr>
              <w:jc w:val="center"/>
              <w:rPr>
                <w:rFonts w:ascii="Times New Roman" w:hAnsi="Times New Roman" w:cs="Times New Roman"/>
                <w:sz w:val="28"/>
                <w:szCs w:val="28"/>
              </w:rPr>
            </w:pPr>
            <w:r w:rsidRPr="007D260C">
              <w:rPr>
                <w:rFonts w:ascii="Times New Roman" w:hAnsi="Times New Roman" w:cs="Times New Roman"/>
                <w:sz w:val="28"/>
                <w:szCs w:val="28"/>
              </w:rPr>
              <w:t>5</w:t>
            </w:r>
          </w:p>
        </w:tc>
      </w:tr>
      <w:tr w:rsidR="00B804DF" w:rsidRPr="007D260C" w:rsidTr="002871FE">
        <w:trPr>
          <w:trHeight w:val="136"/>
        </w:trPr>
        <w:tc>
          <w:tcPr>
            <w:tcW w:w="3807" w:type="dxa"/>
            <w:gridSpan w:val="2"/>
          </w:tcPr>
          <w:p w:rsidR="00B804DF" w:rsidRPr="007D260C" w:rsidRDefault="00B804DF" w:rsidP="007D260C">
            <w:pPr>
              <w:jc w:val="center"/>
              <w:rPr>
                <w:rFonts w:ascii="Times New Roman" w:hAnsi="Times New Roman" w:cs="Times New Roman"/>
                <w:sz w:val="28"/>
                <w:szCs w:val="28"/>
              </w:rPr>
            </w:pPr>
            <w:r w:rsidRPr="007D260C">
              <w:rPr>
                <w:rFonts w:ascii="Times New Roman" w:hAnsi="Times New Roman" w:cs="Times New Roman"/>
                <w:sz w:val="28"/>
                <w:szCs w:val="28"/>
              </w:rPr>
              <w:t>ОБЩЕЕ КОЛИЧЕСТВО ЧАСОВ ПО ПРОГРАММЕ</w:t>
            </w:r>
          </w:p>
        </w:tc>
        <w:tc>
          <w:tcPr>
            <w:tcW w:w="696" w:type="dxa"/>
          </w:tcPr>
          <w:p w:rsidR="00B804DF" w:rsidRPr="007D260C" w:rsidRDefault="00B804DF" w:rsidP="007D260C">
            <w:pPr>
              <w:jc w:val="center"/>
              <w:rPr>
                <w:rFonts w:ascii="Times New Roman" w:hAnsi="Times New Roman" w:cs="Times New Roman"/>
                <w:sz w:val="28"/>
                <w:szCs w:val="28"/>
              </w:rPr>
            </w:pPr>
            <w:r w:rsidRPr="007D260C">
              <w:rPr>
                <w:rFonts w:ascii="Times New Roman" w:hAnsi="Times New Roman" w:cs="Times New Roman"/>
                <w:sz w:val="28"/>
                <w:szCs w:val="28"/>
              </w:rPr>
              <w:t>34</w:t>
            </w:r>
          </w:p>
        </w:tc>
        <w:tc>
          <w:tcPr>
            <w:tcW w:w="1158" w:type="dxa"/>
            <w:tcBorders>
              <w:right w:val="single" w:sz="4" w:space="0" w:color="auto"/>
            </w:tcBorders>
          </w:tcPr>
          <w:p w:rsidR="00B804DF" w:rsidRPr="007D260C" w:rsidRDefault="00B804DF" w:rsidP="007D260C">
            <w:pPr>
              <w:jc w:val="center"/>
              <w:rPr>
                <w:rStyle w:val="a8"/>
                <w:rFonts w:ascii="Times New Roman" w:hAnsi="Times New Roman" w:cs="Times New Roman"/>
                <w:b w:val="0"/>
                <w:color w:val="000000"/>
                <w:sz w:val="28"/>
                <w:szCs w:val="28"/>
              </w:rPr>
            </w:pPr>
          </w:p>
        </w:tc>
        <w:tc>
          <w:tcPr>
            <w:tcW w:w="1258" w:type="dxa"/>
            <w:tcBorders>
              <w:left w:val="single" w:sz="4" w:space="0" w:color="auto"/>
              <w:right w:val="single" w:sz="4" w:space="0" w:color="auto"/>
            </w:tcBorders>
          </w:tcPr>
          <w:p w:rsidR="00B804DF" w:rsidRPr="007D260C" w:rsidRDefault="00B804DF" w:rsidP="007D260C">
            <w:pPr>
              <w:jc w:val="center"/>
              <w:rPr>
                <w:rFonts w:ascii="Times New Roman" w:hAnsi="Times New Roman" w:cs="Times New Roman"/>
                <w:sz w:val="28"/>
                <w:szCs w:val="28"/>
              </w:rPr>
            </w:pPr>
            <w:r w:rsidRPr="007D260C">
              <w:rPr>
                <w:rFonts w:ascii="Times New Roman" w:hAnsi="Times New Roman" w:cs="Times New Roman"/>
                <w:sz w:val="28"/>
                <w:szCs w:val="28"/>
              </w:rPr>
              <w:t>10</w:t>
            </w:r>
          </w:p>
        </w:tc>
        <w:tc>
          <w:tcPr>
            <w:tcW w:w="4787" w:type="dxa"/>
            <w:gridSpan w:val="4"/>
            <w:tcBorders>
              <w:left w:val="single" w:sz="4" w:space="0" w:color="auto"/>
              <w:right w:val="single" w:sz="4" w:space="0" w:color="auto"/>
            </w:tcBorders>
          </w:tcPr>
          <w:p w:rsidR="00B804DF" w:rsidRPr="007D260C" w:rsidRDefault="00B804DF" w:rsidP="007D260C">
            <w:pPr>
              <w:ind w:left="-39"/>
              <w:jc w:val="center"/>
              <w:rPr>
                <w:rFonts w:ascii="Times New Roman" w:hAnsi="Times New Roman" w:cs="Times New Roman"/>
                <w:sz w:val="28"/>
                <w:szCs w:val="28"/>
              </w:rPr>
            </w:pPr>
          </w:p>
        </w:tc>
        <w:tc>
          <w:tcPr>
            <w:tcW w:w="2577" w:type="dxa"/>
            <w:gridSpan w:val="2"/>
            <w:tcBorders>
              <w:left w:val="single" w:sz="4" w:space="0" w:color="auto"/>
              <w:right w:val="single" w:sz="4" w:space="0" w:color="auto"/>
            </w:tcBorders>
          </w:tcPr>
          <w:p w:rsidR="00B804DF" w:rsidRPr="007D260C" w:rsidRDefault="00B804DF" w:rsidP="007D260C">
            <w:pPr>
              <w:jc w:val="center"/>
              <w:rPr>
                <w:rFonts w:ascii="Times New Roman" w:hAnsi="Times New Roman" w:cs="Times New Roman"/>
                <w:sz w:val="28"/>
                <w:szCs w:val="28"/>
              </w:rPr>
            </w:pPr>
          </w:p>
        </w:tc>
      </w:tr>
    </w:tbl>
    <w:p w:rsidR="0087511A" w:rsidRPr="002871FE" w:rsidRDefault="0087511A" w:rsidP="007D260C">
      <w:pPr>
        <w:spacing w:after="0"/>
        <w:rPr>
          <w:rFonts w:ascii="Times New Roman" w:hAnsi="Times New Roman" w:cs="Times New Roman"/>
          <w:sz w:val="24"/>
          <w:szCs w:val="24"/>
        </w:rPr>
        <w:sectPr w:rsidR="0087511A" w:rsidRPr="002871FE" w:rsidSect="0087511A">
          <w:pgSz w:w="16838" w:h="11906" w:orient="landscape"/>
          <w:pgMar w:top="851" w:right="1134" w:bottom="1701" w:left="851" w:header="709" w:footer="709" w:gutter="0"/>
          <w:cols w:space="708"/>
          <w:docGrid w:linePitch="360"/>
        </w:sectPr>
      </w:pPr>
    </w:p>
    <w:p w:rsidR="00EC69C8" w:rsidRPr="003C699C" w:rsidRDefault="00EC69C8" w:rsidP="00442908">
      <w:pPr>
        <w:spacing w:line="240" w:lineRule="auto"/>
        <w:contextualSpacing/>
        <w:rPr>
          <w:rFonts w:ascii="Times New Roman" w:hAnsi="Times New Roman" w:cs="Times New Roman"/>
          <w:b/>
          <w:sz w:val="24"/>
          <w:szCs w:val="24"/>
        </w:rPr>
      </w:pPr>
    </w:p>
    <w:sectPr w:rsidR="00EC69C8" w:rsidRPr="003C699C" w:rsidSect="00536D76">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00C" w:rsidRDefault="0085000C" w:rsidP="00F11D47">
      <w:pPr>
        <w:spacing w:after="0" w:line="240" w:lineRule="auto"/>
      </w:pPr>
      <w:r>
        <w:separator/>
      </w:r>
    </w:p>
  </w:endnote>
  <w:endnote w:type="continuationSeparator" w:id="1">
    <w:p w:rsidR="0085000C" w:rsidRDefault="0085000C" w:rsidP="00F11D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18" w:rsidRDefault="00B86B1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00C" w:rsidRDefault="0085000C" w:rsidP="00F11D47">
      <w:pPr>
        <w:spacing w:after="0" w:line="240" w:lineRule="auto"/>
      </w:pPr>
      <w:r>
        <w:separator/>
      </w:r>
    </w:p>
  </w:footnote>
  <w:footnote w:type="continuationSeparator" w:id="1">
    <w:p w:rsidR="0085000C" w:rsidRDefault="0085000C" w:rsidP="00F11D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5417E"/>
    <w:multiLevelType w:val="multilevel"/>
    <w:tmpl w:val="7C2E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30AED"/>
    <w:multiLevelType w:val="hybridMultilevel"/>
    <w:tmpl w:val="93604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855DD"/>
    <w:multiLevelType w:val="multilevel"/>
    <w:tmpl w:val="72B0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A65D5"/>
    <w:multiLevelType w:val="multilevel"/>
    <w:tmpl w:val="F804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6E7AE6"/>
    <w:multiLevelType w:val="multilevel"/>
    <w:tmpl w:val="4D88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315FA"/>
    <w:multiLevelType w:val="hybridMultilevel"/>
    <w:tmpl w:val="B81CC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A07E32"/>
    <w:multiLevelType w:val="hybridMultilevel"/>
    <w:tmpl w:val="0A442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482829"/>
    <w:multiLevelType w:val="multilevel"/>
    <w:tmpl w:val="AE7A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82218F"/>
    <w:multiLevelType w:val="multilevel"/>
    <w:tmpl w:val="6B3E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1D3104"/>
    <w:multiLevelType w:val="multilevel"/>
    <w:tmpl w:val="3712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414E73"/>
    <w:multiLevelType w:val="hybridMultilevel"/>
    <w:tmpl w:val="A3267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024D47"/>
    <w:multiLevelType w:val="hybridMultilevel"/>
    <w:tmpl w:val="AFCA8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DD40AF"/>
    <w:multiLevelType w:val="multilevel"/>
    <w:tmpl w:val="53D6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627808"/>
    <w:multiLevelType w:val="multilevel"/>
    <w:tmpl w:val="5740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8069E2"/>
    <w:multiLevelType w:val="multilevel"/>
    <w:tmpl w:val="830C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9C27F0"/>
    <w:multiLevelType w:val="multilevel"/>
    <w:tmpl w:val="CCE4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EB7118"/>
    <w:multiLevelType w:val="multilevel"/>
    <w:tmpl w:val="F66C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1"/>
  </w:num>
  <w:num w:numId="4">
    <w:abstractNumId w:val="1"/>
  </w:num>
  <w:num w:numId="5">
    <w:abstractNumId w:val="10"/>
  </w:num>
  <w:num w:numId="6">
    <w:abstractNumId w:val="9"/>
  </w:num>
  <w:num w:numId="7">
    <w:abstractNumId w:val="2"/>
  </w:num>
  <w:num w:numId="8">
    <w:abstractNumId w:val="12"/>
  </w:num>
  <w:num w:numId="9">
    <w:abstractNumId w:val="4"/>
  </w:num>
  <w:num w:numId="10">
    <w:abstractNumId w:val="7"/>
  </w:num>
  <w:num w:numId="11">
    <w:abstractNumId w:val="3"/>
  </w:num>
  <w:num w:numId="12">
    <w:abstractNumId w:val="15"/>
  </w:num>
  <w:num w:numId="13">
    <w:abstractNumId w:val="0"/>
  </w:num>
  <w:num w:numId="14">
    <w:abstractNumId w:val="13"/>
  </w:num>
  <w:num w:numId="15">
    <w:abstractNumId w:val="14"/>
  </w:num>
  <w:num w:numId="16">
    <w:abstractNumId w:val="1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36D76"/>
    <w:rsid w:val="00006AA5"/>
    <w:rsid w:val="0005287E"/>
    <w:rsid w:val="00062C55"/>
    <w:rsid w:val="000A6A72"/>
    <w:rsid w:val="000D30D8"/>
    <w:rsid w:val="000D668C"/>
    <w:rsid w:val="000E7E70"/>
    <w:rsid w:val="00122C7A"/>
    <w:rsid w:val="001861E7"/>
    <w:rsid w:val="00191145"/>
    <w:rsid w:val="001A6DC3"/>
    <w:rsid w:val="001B157E"/>
    <w:rsid w:val="001B4773"/>
    <w:rsid w:val="001D75A6"/>
    <w:rsid w:val="001E2F87"/>
    <w:rsid w:val="001E37B0"/>
    <w:rsid w:val="00212EB0"/>
    <w:rsid w:val="002541D2"/>
    <w:rsid w:val="00267B09"/>
    <w:rsid w:val="00282BF5"/>
    <w:rsid w:val="002871FE"/>
    <w:rsid w:val="002B296E"/>
    <w:rsid w:val="002C52B3"/>
    <w:rsid w:val="002D449E"/>
    <w:rsid w:val="002F5596"/>
    <w:rsid w:val="002F662A"/>
    <w:rsid w:val="00323261"/>
    <w:rsid w:val="0038007A"/>
    <w:rsid w:val="00382B0E"/>
    <w:rsid w:val="003C699C"/>
    <w:rsid w:val="003D143D"/>
    <w:rsid w:val="003F2404"/>
    <w:rsid w:val="00431BCD"/>
    <w:rsid w:val="00442908"/>
    <w:rsid w:val="005165C4"/>
    <w:rsid w:val="0051785C"/>
    <w:rsid w:val="00536D76"/>
    <w:rsid w:val="005825E7"/>
    <w:rsid w:val="005979CA"/>
    <w:rsid w:val="005D1305"/>
    <w:rsid w:val="00617489"/>
    <w:rsid w:val="00654478"/>
    <w:rsid w:val="00657CB6"/>
    <w:rsid w:val="00667B23"/>
    <w:rsid w:val="00685AC4"/>
    <w:rsid w:val="00691386"/>
    <w:rsid w:val="0071271D"/>
    <w:rsid w:val="007164E0"/>
    <w:rsid w:val="007437B7"/>
    <w:rsid w:val="00752211"/>
    <w:rsid w:val="00753B26"/>
    <w:rsid w:val="00791237"/>
    <w:rsid w:val="007A2787"/>
    <w:rsid w:val="007D260C"/>
    <w:rsid w:val="0080145F"/>
    <w:rsid w:val="008101D6"/>
    <w:rsid w:val="00811527"/>
    <w:rsid w:val="00842E6D"/>
    <w:rsid w:val="00847358"/>
    <w:rsid w:val="0085000C"/>
    <w:rsid w:val="008668BF"/>
    <w:rsid w:val="0087511A"/>
    <w:rsid w:val="0089041B"/>
    <w:rsid w:val="008B4E12"/>
    <w:rsid w:val="008C255E"/>
    <w:rsid w:val="008C363B"/>
    <w:rsid w:val="009121ED"/>
    <w:rsid w:val="00917A4C"/>
    <w:rsid w:val="00926945"/>
    <w:rsid w:val="009567D6"/>
    <w:rsid w:val="00991BE0"/>
    <w:rsid w:val="00996CEA"/>
    <w:rsid w:val="009C588F"/>
    <w:rsid w:val="009F6AE9"/>
    <w:rsid w:val="00A169B4"/>
    <w:rsid w:val="00A3527E"/>
    <w:rsid w:val="00A35AF2"/>
    <w:rsid w:val="00AC6352"/>
    <w:rsid w:val="00AD4781"/>
    <w:rsid w:val="00B430AC"/>
    <w:rsid w:val="00B61A7F"/>
    <w:rsid w:val="00B804DF"/>
    <w:rsid w:val="00B86B18"/>
    <w:rsid w:val="00B876DB"/>
    <w:rsid w:val="00BA49E0"/>
    <w:rsid w:val="00BC1D11"/>
    <w:rsid w:val="00C476E3"/>
    <w:rsid w:val="00C538B0"/>
    <w:rsid w:val="00C9380D"/>
    <w:rsid w:val="00CA6D68"/>
    <w:rsid w:val="00CC1AC0"/>
    <w:rsid w:val="00D1582C"/>
    <w:rsid w:val="00D7373E"/>
    <w:rsid w:val="00E2195E"/>
    <w:rsid w:val="00E61DEC"/>
    <w:rsid w:val="00E83654"/>
    <w:rsid w:val="00E94703"/>
    <w:rsid w:val="00EA3F46"/>
    <w:rsid w:val="00EB64D3"/>
    <w:rsid w:val="00EC49D5"/>
    <w:rsid w:val="00EC69C8"/>
    <w:rsid w:val="00ED2A27"/>
    <w:rsid w:val="00F045F1"/>
    <w:rsid w:val="00F11D47"/>
    <w:rsid w:val="00F36DA7"/>
    <w:rsid w:val="00FB1B6E"/>
    <w:rsid w:val="00FB45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654"/>
  </w:style>
  <w:style w:type="paragraph" w:styleId="1">
    <w:name w:val="heading 1"/>
    <w:basedOn w:val="a"/>
    <w:next w:val="a"/>
    <w:link w:val="10"/>
    <w:uiPriority w:val="9"/>
    <w:qFormat/>
    <w:rsid w:val="00536D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36D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536D7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EC69C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C69C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D7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36D7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536D76"/>
    <w:rPr>
      <w:rFonts w:asciiTheme="majorHAnsi" w:eastAsiaTheme="majorEastAsia" w:hAnsiTheme="majorHAnsi" w:cstheme="majorBidi"/>
      <w:b/>
      <w:bCs/>
      <w:color w:val="4F81BD" w:themeColor="accent1"/>
    </w:rPr>
  </w:style>
  <w:style w:type="paragraph" w:styleId="a3">
    <w:name w:val="Normal (Web)"/>
    <w:basedOn w:val="a"/>
    <w:uiPriority w:val="99"/>
    <w:unhideWhenUsed/>
    <w:rsid w:val="00536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536D76"/>
    <w:pPr>
      <w:widowControl w:val="0"/>
      <w:suppressAutoHyphens/>
      <w:overflowPunct w:val="0"/>
      <w:autoSpaceDE w:val="0"/>
      <w:spacing w:after="0" w:line="100" w:lineRule="atLeast"/>
    </w:pPr>
    <w:rPr>
      <w:rFonts w:ascii="Calibri" w:eastAsia="Times New Roman" w:hAnsi="Calibri" w:cs="Times New Roman"/>
      <w:kern w:val="2"/>
      <w:lang w:eastAsia="ar-SA"/>
    </w:rPr>
  </w:style>
  <w:style w:type="character" w:customStyle="1" w:styleId="12">
    <w:name w:val="Основной шрифт абзаца1"/>
    <w:rsid w:val="00536D76"/>
  </w:style>
  <w:style w:type="paragraph" w:styleId="a4">
    <w:name w:val="List Paragraph"/>
    <w:basedOn w:val="a"/>
    <w:uiPriority w:val="34"/>
    <w:qFormat/>
    <w:rsid w:val="00996CEA"/>
    <w:pPr>
      <w:ind w:left="720"/>
      <w:contextualSpacing/>
    </w:pPr>
  </w:style>
  <w:style w:type="paragraph" w:styleId="a5">
    <w:name w:val="No Spacing"/>
    <w:link w:val="a6"/>
    <w:uiPriority w:val="1"/>
    <w:qFormat/>
    <w:rsid w:val="002F662A"/>
    <w:pPr>
      <w:suppressAutoHyphens/>
      <w:spacing w:after="0" w:line="240" w:lineRule="auto"/>
    </w:pPr>
    <w:rPr>
      <w:rFonts w:ascii="Calibri" w:eastAsia="Calibri" w:hAnsi="Calibri" w:cs="Calibri"/>
      <w:kern w:val="1"/>
      <w:lang w:eastAsia="ar-SA"/>
    </w:rPr>
  </w:style>
  <w:style w:type="character" w:customStyle="1" w:styleId="a6">
    <w:name w:val="Без интервала Знак"/>
    <w:link w:val="a5"/>
    <w:uiPriority w:val="1"/>
    <w:rsid w:val="002F662A"/>
    <w:rPr>
      <w:rFonts w:ascii="Calibri" w:eastAsia="Calibri" w:hAnsi="Calibri" w:cs="Calibri"/>
      <w:kern w:val="1"/>
      <w:lang w:eastAsia="ar-SA"/>
    </w:rPr>
  </w:style>
  <w:style w:type="table" w:styleId="a7">
    <w:name w:val="Table Grid"/>
    <w:basedOn w:val="a1"/>
    <w:uiPriority w:val="39"/>
    <w:rsid w:val="00917A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917A4C"/>
    <w:rPr>
      <w:b/>
      <w:bCs/>
    </w:rPr>
  </w:style>
  <w:style w:type="character" w:styleId="a9">
    <w:name w:val="Hyperlink"/>
    <w:basedOn w:val="a0"/>
    <w:uiPriority w:val="99"/>
    <w:unhideWhenUsed/>
    <w:rsid w:val="00691386"/>
    <w:rPr>
      <w:color w:val="0000FF"/>
      <w:u w:val="single"/>
    </w:rPr>
  </w:style>
  <w:style w:type="paragraph" w:styleId="aa">
    <w:name w:val="header"/>
    <w:basedOn w:val="a"/>
    <w:link w:val="ab"/>
    <w:uiPriority w:val="99"/>
    <w:semiHidden/>
    <w:unhideWhenUsed/>
    <w:rsid w:val="00F11D4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11D47"/>
  </w:style>
  <w:style w:type="paragraph" w:styleId="ac">
    <w:name w:val="footer"/>
    <w:basedOn w:val="a"/>
    <w:link w:val="ad"/>
    <w:uiPriority w:val="99"/>
    <w:unhideWhenUsed/>
    <w:rsid w:val="00F11D4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1D47"/>
  </w:style>
  <w:style w:type="character" w:customStyle="1" w:styleId="50">
    <w:name w:val="Заголовок 5 Знак"/>
    <w:basedOn w:val="a0"/>
    <w:link w:val="5"/>
    <w:uiPriority w:val="9"/>
    <w:semiHidden/>
    <w:rsid w:val="00EC69C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C69C8"/>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5365147">
      <w:bodyDiv w:val="1"/>
      <w:marLeft w:val="0"/>
      <w:marRight w:val="0"/>
      <w:marTop w:val="0"/>
      <w:marBottom w:val="0"/>
      <w:divBdr>
        <w:top w:val="none" w:sz="0" w:space="0" w:color="auto"/>
        <w:left w:val="none" w:sz="0" w:space="0" w:color="auto"/>
        <w:bottom w:val="none" w:sz="0" w:space="0" w:color="auto"/>
        <w:right w:val="none" w:sz="0" w:space="0" w:color="auto"/>
      </w:divBdr>
      <w:divsChild>
        <w:div w:id="2114089362">
          <w:marLeft w:val="0"/>
          <w:marRight w:val="0"/>
          <w:marTop w:val="195"/>
          <w:marBottom w:val="195"/>
          <w:divBdr>
            <w:top w:val="none" w:sz="0" w:space="0" w:color="auto"/>
            <w:left w:val="none" w:sz="0" w:space="0" w:color="auto"/>
            <w:bottom w:val="none" w:sz="0" w:space="0" w:color="auto"/>
            <w:right w:val="none" w:sz="0" w:space="0" w:color="auto"/>
          </w:divBdr>
          <w:divsChild>
            <w:div w:id="542980538">
              <w:marLeft w:val="0"/>
              <w:marRight w:val="0"/>
              <w:marTop w:val="0"/>
              <w:marBottom w:val="0"/>
              <w:divBdr>
                <w:top w:val="none" w:sz="0" w:space="0" w:color="auto"/>
                <w:left w:val="none" w:sz="0" w:space="0" w:color="auto"/>
                <w:bottom w:val="none" w:sz="0" w:space="0" w:color="auto"/>
                <w:right w:val="none" w:sz="0" w:space="0" w:color="auto"/>
              </w:divBdr>
            </w:div>
            <w:div w:id="1327974698">
              <w:marLeft w:val="0"/>
              <w:marRight w:val="0"/>
              <w:marTop w:val="130"/>
              <w:marBottom w:val="0"/>
              <w:divBdr>
                <w:top w:val="none" w:sz="0" w:space="0" w:color="auto"/>
                <w:left w:val="none" w:sz="0" w:space="0" w:color="auto"/>
                <w:bottom w:val="none" w:sz="0" w:space="0" w:color="auto"/>
                <w:right w:val="none" w:sz="0" w:space="0" w:color="auto"/>
              </w:divBdr>
            </w:div>
          </w:divsChild>
        </w:div>
        <w:div w:id="556547748">
          <w:marLeft w:val="0"/>
          <w:marRight w:val="0"/>
          <w:marTop w:val="195"/>
          <w:marBottom w:val="195"/>
          <w:divBdr>
            <w:top w:val="none" w:sz="0" w:space="0" w:color="auto"/>
            <w:left w:val="none" w:sz="0" w:space="0" w:color="auto"/>
            <w:bottom w:val="none" w:sz="0" w:space="0" w:color="auto"/>
            <w:right w:val="none" w:sz="0" w:space="0" w:color="auto"/>
          </w:divBdr>
          <w:divsChild>
            <w:div w:id="537470182">
              <w:marLeft w:val="0"/>
              <w:marRight w:val="0"/>
              <w:marTop w:val="0"/>
              <w:marBottom w:val="0"/>
              <w:divBdr>
                <w:top w:val="none" w:sz="0" w:space="0" w:color="auto"/>
                <w:left w:val="none" w:sz="0" w:space="0" w:color="auto"/>
                <w:bottom w:val="none" w:sz="0" w:space="0" w:color="auto"/>
                <w:right w:val="none" w:sz="0" w:space="0" w:color="auto"/>
              </w:divBdr>
            </w:div>
            <w:div w:id="1759325168">
              <w:marLeft w:val="0"/>
              <w:marRight w:val="0"/>
              <w:marTop w:val="130"/>
              <w:marBottom w:val="0"/>
              <w:divBdr>
                <w:top w:val="none" w:sz="0" w:space="0" w:color="auto"/>
                <w:left w:val="none" w:sz="0" w:space="0" w:color="auto"/>
                <w:bottom w:val="none" w:sz="0" w:space="0" w:color="auto"/>
                <w:right w:val="none" w:sz="0" w:space="0" w:color="auto"/>
              </w:divBdr>
            </w:div>
          </w:divsChild>
        </w:div>
        <w:div w:id="1310867580">
          <w:marLeft w:val="0"/>
          <w:marRight w:val="0"/>
          <w:marTop w:val="195"/>
          <w:marBottom w:val="195"/>
          <w:divBdr>
            <w:top w:val="none" w:sz="0" w:space="0" w:color="auto"/>
            <w:left w:val="none" w:sz="0" w:space="0" w:color="auto"/>
            <w:bottom w:val="none" w:sz="0" w:space="0" w:color="auto"/>
            <w:right w:val="none" w:sz="0" w:space="0" w:color="auto"/>
          </w:divBdr>
          <w:divsChild>
            <w:div w:id="1107848916">
              <w:marLeft w:val="0"/>
              <w:marRight w:val="0"/>
              <w:marTop w:val="0"/>
              <w:marBottom w:val="0"/>
              <w:divBdr>
                <w:top w:val="none" w:sz="0" w:space="0" w:color="auto"/>
                <w:left w:val="none" w:sz="0" w:space="0" w:color="auto"/>
                <w:bottom w:val="none" w:sz="0" w:space="0" w:color="auto"/>
                <w:right w:val="none" w:sz="0" w:space="0" w:color="auto"/>
              </w:divBdr>
            </w:div>
            <w:div w:id="329405538">
              <w:marLeft w:val="0"/>
              <w:marRight w:val="0"/>
              <w:marTop w:val="130"/>
              <w:marBottom w:val="0"/>
              <w:divBdr>
                <w:top w:val="none" w:sz="0" w:space="0" w:color="auto"/>
                <w:left w:val="none" w:sz="0" w:space="0" w:color="auto"/>
                <w:bottom w:val="none" w:sz="0" w:space="0" w:color="auto"/>
                <w:right w:val="none" w:sz="0" w:space="0" w:color="auto"/>
              </w:divBdr>
            </w:div>
          </w:divsChild>
        </w:div>
        <w:div w:id="2011372754">
          <w:marLeft w:val="0"/>
          <w:marRight w:val="0"/>
          <w:marTop w:val="195"/>
          <w:marBottom w:val="195"/>
          <w:divBdr>
            <w:top w:val="none" w:sz="0" w:space="0" w:color="auto"/>
            <w:left w:val="none" w:sz="0" w:space="0" w:color="auto"/>
            <w:bottom w:val="none" w:sz="0" w:space="0" w:color="auto"/>
            <w:right w:val="none" w:sz="0" w:space="0" w:color="auto"/>
          </w:divBdr>
          <w:divsChild>
            <w:div w:id="1762943630">
              <w:marLeft w:val="0"/>
              <w:marRight w:val="0"/>
              <w:marTop w:val="0"/>
              <w:marBottom w:val="0"/>
              <w:divBdr>
                <w:top w:val="none" w:sz="0" w:space="0" w:color="auto"/>
                <w:left w:val="none" w:sz="0" w:space="0" w:color="auto"/>
                <w:bottom w:val="none" w:sz="0" w:space="0" w:color="auto"/>
                <w:right w:val="none" w:sz="0" w:space="0" w:color="auto"/>
              </w:divBdr>
            </w:div>
            <w:div w:id="1716200463">
              <w:marLeft w:val="0"/>
              <w:marRight w:val="0"/>
              <w:marTop w:val="130"/>
              <w:marBottom w:val="0"/>
              <w:divBdr>
                <w:top w:val="none" w:sz="0" w:space="0" w:color="auto"/>
                <w:left w:val="none" w:sz="0" w:space="0" w:color="auto"/>
                <w:bottom w:val="none" w:sz="0" w:space="0" w:color="auto"/>
                <w:right w:val="none" w:sz="0" w:space="0" w:color="auto"/>
              </w:divBdr>
            </w:div>
          </w:divsChild>
        </w:div>
        <w:div w:id="63375433">
          <w:marLeft w:val="0"/>
          <w:marRight w:val="0"/>
          <w:marTop w:val="195"/>
          <w:marBottom w:val="195"/>
          <w:divBdr>
            <w:top w:val="none" w:sz="0" w:space="0" w:color="auto"/>
            <w:left w:val="none" w:sz="0" w:space="0" w:color="auto"/>
            <w:bottom w:val="none" w:sz="0" w:space="0" w:color="auto"/>
            <w:right w:val="none" w:sz="0" w:space="0" w:color="auto"/>
          </w:divBdr>
          <w:divsChild>
            <w:div w:id="1022778966">
              <w:marLeft w:val="0"/>
              <w:marRight w:val="0"/>
              <w:marTop w:val="0"/>
              <w:marBottom w:val="0"/>
              <w:divBdr>
                <w:top w:val="none" w:sz="0" w:space="0" w:color="auto"/>
                <w:left w:val="none" w:sz="0" w:space="0" w:color="auto"/>
                <w:bottom w:val="none" w:sz="0" w:space="0" w:color="auto"/>
                <w:right w:val="none" w:sz="0" w:space="0" w:color="auto"/>
              </w:divBdr>
            </w:div>
            <w:div w:id="1429620117">
              <w:marLeft w:val="0"/>
              <w:marRight w:val="0"/>
              <w:marTop w:val="130"/>
              <w:marBottom w:val="0"/>
              <w:divBdr>
                <w:top w:val="none" w:sz="0" w:space="0" w:color="auto"/>
                <w:left w:val="none" w:sz="0" w:space="0" w:color="auto"/>
                <w:bottom w:val="none" w:sz="0" w:space="0" w:color="auto"/>
                <w:right w:val="none" w:sz="0" w:space="0" w:color="auto"/>
              </w:divBdr>
            </w:div>
          </w:divsChild>
        </w:div>
        <w:div w:id="1957758913">
          <w:marLeft w:val="0"/>
          <w:marRight w:val="0"/>
          <w:marTop w:val="195"/>
          <w:marBottom w:val="195"/>
          <w:divBdr>
            <w:top w:val="none" w:sz="0" w:space="0" w:color="auto"/>
            <w:left w:val="none" w:sz="0" w:space="0" w:color="auto"/>
            <w:bottom w:val="none" w:sz="0" w:space="0" w:color="auto"/>
            <w:right w:val="none" w:sz="0" w:space="0" w:color="auto"/>
          </w:divBdr>
          <w:divsChild>
            <w:div w:id="1404061961">
              <w:marLeft w:val="0"/>
              <w:marRight w:val="0"/>
              <w:marTop w:val="0"/>
              <w:marBottom w:val="0"/>
              <w:divBdr>
                <w:top w:val="none" w:sz="0" w:space="0" w:color="auto"/>
                <w:left w:val="none" w:sz="0" w:space="0" w:color="auto"/>
                <w:bottom w:val="none" w:sz="0" w:space="0" w:color="auto"/>
                <w:right w:val="none" w:sz="0" w:space="0" w:color="auto"/>
              </w:divBdr>
            </w:div>
            <w:div w:id="1652949929">
              <w:marLeft w:val="0"/>
              <w:marRight w:val="0"/>
              <w:marTop w:val="130"/>
              <w:marBottom w:val="0"/>
              <w:divBdr>
                <w:top w:val="none" w:sz="0" w:space="0" w:color="auto"/>
                <w:left w:val="none" w:sz="0" w:space="0" w:color="auto"/>
                <w:bottom w:val="none" w:sz="0" w:space="0" w:color="auto"/>
                <w:right w:val="none" w:sz="0" w:space="0" w:color="auto"/>
              </w:divBdr>
            </w:div>
          </w:divsChild>
        </w:div>
        <w:div w:id="868449702">
          <w:marLeft w:val="0"/>
          <w:marRight w:val="0"/>
          <w:marTop w:val="195"/>
          <w:marBottom w:val="195"/>
          <w:divBdr>
            <w:top w:val="none" w:sz="0" w:space="0" w:color="auto"/>
            <w:left w:val="none" w:sz="0" w:space="0" w:color="auto"/>
            <w:bottom w:val="none" w:sz="0" w:space="0" w:color="auto"/>
            <w:right w:val="none" w:sz="0" w:space="0" w:color="auto"/>
          </w:divBdr>
          <w:divsChild>
            <w:div w:id="2078504614">
              <w:marLeft w:val="0"/>
              <w:marRight w:val="0"/>
              <w:marTop w:val="0"/>
              <w:marBottom w:val="0"/>
              <w:divBdr>
                <w:top w:val="none" w:sz="0" w:space="0" w:color="auto"/>
                <w:left w:val="none" w:sz="0" w:space="0" w:color="auto"/>
                <w:bottom w:val="none" w:sz="0" w:space="0" w:color="auto"/>
                <w:right w:val="none" w:sz="0" w:space="0" w:color="auto"/>
              </w:divBdr>
            </w:div>
            <w:div w:id="1733624947">
              <w:marLeft w:val="0"/>
              <w:marRight w:val="0"/>
              <w:marTop w:val="130"/>
              <w:marBottom w:val="0"/>
              <w:divBdr>
                <w:top w:val="none" w:sz="0" w:space="0" w:color="auto"/>
                <w:left w:val="none" w:sz="0" w:space="0" w:color="auto"/>
                <w:bottom w:val="none" w:sz="0" w:space="0" w:color="auto"/>
                <w:right w:val="none" w:sz="0" w:space="0" w:color="auto"/>
              </w:divBdr>
            </w:div>
          </w:divsChild>
        </w:div>
        <w:div w:id="1337073788">
          <w:marLeft w:val="0"/>
          <w:marRight w:val="0"/>
          <w:marTop w:val="195"/>
          <w:marBottom w:val="195"/>
          <w:divBdr>
            <w:top w:val="none" w:sz="0" w:space="0" w:color="auto"/>
            <w:left w:val="none" w:sz="0" w:space="0" w:color="auto"/>
            <w:bottom w:val="none" w:sz="0" w:space="0" w:color="auto"/>
            <w:right w:val="none" w:sz="0" w:space="0" w:color="auto"/>
          </w:divBdr>
          <w:divsChild>
            <w:div w:id="2038433452">
              <w:marLeft w:val="0"/>
              <w:marRight w:val="0"/>
              <w:marTop w:val="0"/>
              <w:marBottom w:val="0"/>
              <w:divBdr>
                <w:top w:val="none" w:sz="0" w:space="0" w:color="auto"/>
                <w:left w:val="none" w:sz="0" w:space="0" w:color="auto"/>
                <w:bottom w:val="none" w:sz="0" w:space="0" w:color="auto"/>
                <w:right w:val="none" w:sz="0" w:space="0" w:color="auto"/>
              </w:divBdr>
            </w:div>
            <w:div w:id="385573283">
              <w:marLeft w:val="0"/>
              <w:marRight w:val="0"/>
              <w:marTop w:val="130"/>
              <w:marBottom w:val="0"/>
              <w:divBdr>
                <w:top w:val="none" w:sz="0" w:space="0" w:color="auto"/>
                <w:left w:val="none" w:sz="0" w:space="0" w:color="auto"/>
                <w:bottom w:val="none" w:sz="0" w:space="0" w:color="auto"/>
                <w:right w:val="none" w:sz="0" w:space="0" w:color="auto"/>
              </w:divBdr>
            </w:div>
          </w:divsChild>
        </w:div>
        <w:div w:id="1489403308">
          <w:marLeft w:val="0"/>
          <w:marRight w:val="0"/>
          <w:marTop w:val="195"/>
          <w:marBottom w:val="195"/>
          <w:divBdr>
            <w:top w:val="none" w:sz="0" w:space="0" w:color="auto"/>
            <w:left w:val="none" w:sz="0" w:space="0" w:color="auto"/>
            <w:bottom w:val="none" w:sz="0" w:space="0" w:color="auto"/>
            <w:right w:val="none" w:sz="0" w:space="0" w:color="auto"/>
          </w:divBdr>
          <w:divsChild>
            <w:div w:id="1347709682">
              <w:marLeft w:val="0"/>
              <w:marRight w:val="0"/>
              <w:marTop w:val="0"/>
              <w:marBottom w:val="0"/>
              <w:divBdr>
                <w:top w:val="none" w:sz="0" w:space="0" w:color="auto"/>
                <w:left w:val="none" w:sz="0" w:space="0" w:color="auto"/>
                <w:bottom w:val="none" w:sz="0" w:space="0" w:color="auto"/>
                <w:right w:val="none" w:sz="0" w:space="0" w:color="auto"/>
              </w:divBdr>
            </w:div>
            <w:div w:id="1420977895">
              <w:marLeft w:val="0"/>
              <w:marRight w:val="0"/>
              <w:marTop w:val="130"/>
              <w:marBottom w:val="0"/>
              <w:divBdr>
                <w:top w:val="none" w:sz="0" w:space="0" w:color="auto"/>
                <w:left w:val="none" w:sz="0" w:space="0" w:color="auto"/>
                <w:bottom w:val="none" w:sz="0" w:space="0" w:color="auto"/>
                <w:right w:val="none" w:sz="0" w:space="0" w:color="auto"/>
              </w:divBdr>
            </w:div>
          </w:divsChild>
        </w:div>
        <w:div w:id="1191381882">
          <w:marLeft w:val="0"/>
          <w:marRight w:val="0"/>
          <w:marTop w:val="195"/>
          <w:marBottom w:val="195"/>
          <w:divBdr>
            <w:top w:val="none" w:sz="0" w:space="0" w:color="auto"/>
            <w:left w:val="none" w:sz="0" w:space="0" w:color="auto"/>
            <w:bottom w:val="none" w:sz="0" w:space="0" w:color="auto"/>
            <w:right w:val="none" w:sz="0" w:space="0" w:color="auto"/>
          </w:divBdr>
          <w:divsChild>
            <w:div w:id="1302349505">
              <w:marLeft w:val="0"/>
              <w:marRight w:val="0"/>
              <w:marTop w:val="0"/>
              <w:marBottom w:val="0"/>
              <w:divBdr>
                <w:top w:val="none" w:sz="0" w:space="0" w:color="auto"/>
                <w:left w:val="none" w:sz="0" w:space="0" w:color="auto"/>
                <w:bottom w:val="none" w:sz="0" w:space="0" w:color="auto"/>
                <w:right w:val="none" w:sz="0" w:space="0" w:color="auto"/>
              </w:divBdr>
            </w:div>
            <w:div w:id="1842694498">
              <w:marLeft w:val="0"/>
              <w:marRight w:val="0"/>
              <w:marTop w:val="130"/>
              <w:marBottom w:val="0"/>
              <w:divBdr>
                <w:top w:val="none" w:sz="0" w:space="0" w:color="auto"/>
                <w:left w:val="none" w:sz="0" w:space="0" w:color="auto"/>
                <w:bottom w:val="none" w:sz="0" w:space="0" w:color="auto"/>
                <w:right w:val="none" w:sz="0" w:space="0" w:color="auto"/>
              </w:divBdr>
            </w:div>
          </w:divsChild>
        </w:div>
        <w:div w:id="299726038">
          <w:marLeft w:val="0"/>
          <w:marRight w:val="0"/>
          <w:marTop w:val="195"/>
          <w:marBottom w:val="195"/>
          <w:divBdr>
            <w:top w:val="none" w:sz="0" w:space="0" w:color="auto"/>
            <w:left w:val="none" w:sz="0" w:space="0" w:color="auto"/>
            <w:bottom w:val="none" w:sz="0" w:space="0" w:color="auto"/>
            <w:right w:val="none" w:sz="0" w:space="0" w:color="auto"/>
          </w:divBdr>
          <w:divsChild>
            <w:div w:id="1167599442">
              <w:marLeft w:val="0"/>
              <w:marRight w:val="0"/>
              <w:marTop w:val="0"/>
              <w:marBottom w:val="0"/>
              <w:divBdr>
                <w:top w:val="none" w:sz="0" w:space="0" w:color="auto"/>
                <w:left w:val="none" w:sz="0" w:space="0" w:color="auto"/>
                <w:bottom w:val="none" w:sz="0" w:space="0" w:color="auto"/>
                <w:right w:val="none" w:sz="0" w:space="0" w:color="auto"/>
              </w:divBdr>
            </w:div>
            <w:div w:id="786391391">
              <w:marLeft w:val="0"/>
              <w:marRight w:val="0"/>
              <w:marTop w:val="130"/>
              <w:marBottom w:val="0"/>
              <w:divBdr>
                <w:top w:val="none" w:sz="0" w:space="0" w:color="auto"/>
                <w:left w:val="none" w:sz="0" w:space="0" w:color="auto"/>
                <w:bottom w:val="none" w:sz="0" w:space="0" w:color="auto"/>
                <w:right w:val="none" w:sz="0" w:space="0" w:color="auto"/>
              </w:divBdr>
            </w:div>
          </w:divsChild>
        </w:div>
        <w:div w:id="1111322079">
          <w:marLeft w:val="0"/>
          <w:marRight w:val="0"/>
          <w:marTop w:val="195"/>
          <w:marBottom w:val="195"/>
          <w:divBdr>
            <w:top w:val="none" w:sz="0" w:space="0" w:color="auto"/>
            <w:left w:val="none" w:sz="0" w:space="0" w:color="auto"/>
            <w:bottom w:val="none" w:sz="0" w:space="0" w:color="auto"/>
            <w:right w:val="none" w:sz="0" w:space="0" w:color="auto"/>
          </w:divBdr>
          <w:divsChild>
            <w:div w:id="1595629939">
              <w:marLeft w:val="0"/>
              <w:marRight w:val="0"/>
              <w:marTop w:val="0"/>
              <w:marBottom w:val="0"/>
              <w:divBdr>
                <w:top w:val="none" w:sz="0" w:space="0" w:color="auto"/>
                <w:left w:val="none" w:sz="0" w:space="0" w:color="auto"/>
                <w:bottom w:val="none" w:sz="0" w:space="0" w:color="auto"/>
                <w:right w:val="none" w:sz="0" w:space="0" w:color="auto"/>
              </w:divBdr>
            </w:div>
            <w:div w:id="2059280434">
              <w:marLeft w:val="0"/>
              <w:marRight w:val="0"/>
              <w:marTop w:val="130"/>
              <w:marBottom w:val="0"/>
              <w:divBdr>
                <w:top w:val="none" w:sz="0" w:space="0" w:color="auto"/>
                <w:left w:val="none" w:sz="0" w:space="0" w:color="auto"/>
                <w:bottom w:val="none" w:sz="0" w:space="0" w:color="auto"/>
                <w:right w:val="none" w:sz="0" w:space="0" w:color="auto"/>
              </w:divBdr>
            </w:div>
          </w:divsChild>
        </w:div>
      </w:divsChild>
    </w:div>
    <w:div w:id="1665863764">
      <w:bodyDiv w:val="1"/>
      <w:marLeft w:val="0"/>
      <w:marRight w:val="0"/>
      <w:marTop w:val="0"/>
      <w:marBottom w:val="0"/>
      <w:divBdr>
        <w:top w:val="none" w:sz="0" w:space="0" w:color="auto"/>
        <w:left w:val="none" w:sz="0" w:space="0" w:color="auto"/>
        <w:bottom w:val="none" w:sz="0" w:space="0" w:color="auto"/>
        <w:right w:val="none" w:sz="0" w:space="0" w:color="auto"/>
      </w:divBdr>
      <w:divsChild>
        <w:div w:id="1798795588">
          <w:marLeft w:val="0"/>
          <w:marRight w:val="0"/>
          <w:marTop w:val="0"/>
          <w:marBottom w:val="0"/>
          <w:divBdr>
            <w:top w:val="none" w:sz="0" w:space="0" w:color="auto"/>
            <w:left w:val="none" w:sz="0" w:space="0" w:color="auto"/>
            <w:bottom w:val="none" w:sz="0" w:space="0" w:color="auto"/>
            <w:right w:val="none" w:sz="0" w:space="0" w:color="auto"/>
          </w:divBdr>
          <w:divsChild>
            <w:div w:id="308368959">
              <w:marLeft w:val="0"/>
              <w:marRight w:val="0"/>
              <w:marTop w:val="0"/>
              <w:marBottom w:val="0"/>
              <w:divBdr>
                <w:top w:val="none" w:sz="0" w:space="0" w:color="auto"/>
                <w:left w:val="none" w:sz="0" w:space="0" w:color="auto"/>
                <w:bottom w:val="none" w:sz="0" w:space="0" w:color="auto"/>
                <w:right w:val="none" w:sz="0" w:space="0" w:color="auto"/>
              </w:divBdr>
            </w:div>
            <w:div w:id="1350914650">
              <w:marLeft w:val="0"/>
              <w:marRight w:val="0"/>
              <w:marTop w:val="0"/>
              <w:marBottom w:val="0"/>
              <w:divBdr>
                <w:top w:val="none" w:sz="0" w:space="0" w:color="auto"/>
                <w:left w:val="none" w:sz="0" w:space="0" w:color="auto"/>
                <w:bottom w:val="none" w:sz="0" w:space="0" w:color="auto"/>
                <w:right w:val="none" w:sz="0" w:space="0" w:color="auto"/>
              </w:divBdr>
            </w:div>
          </w:divsChild>
        </w:div>
        <w:div w:id="412818954">
          <w:marLeft w:val="0"/>
          <w:marRight w:val="0"/>
          <w:marTop w:val="0"/>
          <w:marBottom w:val="0"/>
          <w:divBdr>
            <w:top w:val="none" w:sz="0" w:space="0" w:color="auto"/>
            <w:left w:val="none" w:sz="0" w:space="0" w:color="auto"/>
            <w:bottom w:val="none" w:sz="0" w:space="0" w:color="auto"/>
            <w:right w:val="none" w:sz="0" w:space="0" w:color="auto"/>
          </w:divBdr>
          <w:divsChild>
            <w:div w:id="1794787579">
              <w:marLeft w:val="0"/>
              <w:marRight w:val="0"/>
              <w:marTop w:val="0"/>
              <w:marBottom w:val="0"/>
              <w:divBdr>
                <w:top w:val="none" w:sz="0" w:space="0" w:color="auto"/>
                <w:left w:val="none" w:sz="0" w:space="0" w:color="auto"/>
                <w:bottom w:val="none" w:sz="0" w:space="0" w:color="auto"/>
                <w:right w:val="none" w:sz="0" w:space="0" w:color="auto"/>
              </w:divBdr>
            </w:div>
            <w:div w:id="1907647092">
              <w:marLeft w:val="0"/>
              <w:marRight w:val="0"/>
              <w:marTop w:val="0"/>
              <w:marBottom w:val="0"/>
              <w:divBdr>
                <w:top w:val="none" w:sz="0" w:space="0" w:color="auto"/>
                <w:left w:val="none" w:sz="0" w:space="0" w:color="auto"/>
                <w:bottom w:val="none" w:sz="0" w:space="0" w:color="auto"/>
                <w:right w:val="none" w:sz="0" w:space="0" w:color="auto"/>
              </w:divBdr>
            </w:div>
          </w:divsChild>
        </w:div>
        <w:div w:id="2064865676">
          <w:marLeft w:val="0"/>
          <w:marRight w:val="0"/>
          <w:marTop w:val="0"/>
          <w:marBottom w:val="0"/>
          <w:divBdr>
            <w:top w:val="none" w:sz="0" w:space="0" w:color="auto"/>
            <w:left w:val="none" w:sz="0" w:space="0" w:color="auto"/>
            <w:bottom w:val="none" w:sz="0" w:space="0" w:color="auto"/>
            <w:right w:val="none" w:sz="0" w:space="0" w:color="auto"/>
          </w:divBdr>
          <w:divsChild>
            <w:div w:id="1870681730">
              <w:marLeft w:val="0"/>
              <w:marRight w:val="0"/>
              <w:marTop w:val="0"/>
              <w:marBottom w:val="0"/>
              <w:divBdr>
                <w:top w:val="none" w:sz="0" w:space="0" w:color="auto"/>
                <w:left w:val="none" w:sz="0" w:space="0" w:color="auto"/>
                <w:bottom w:val="none" w:sz="0" w:space="0" w:color="auto"/>
                <w:right w:val="none" w:sz="0" w:space="0" w:color="auto"/>
              </w:divBdr>
            </w:div>
            <w:div w:id="13551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o.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o.yar.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iro.yar.ru" TargetMode="External"/><Relationship Id="rId4" Type="http://schemas.openxmlformats.org/officeDocument/2006/relationships/settings" Target="settings.xml"/><Relationship Id="rId9" Type="http://schemas.openxmlformats.org/officeDocument/2006/relationships/hyperlink" Target="http://www.iro.ya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99014-F0FD-47FE-A061-0E7AED85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1887</Words>
  <Characters>10761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pvikt</dc:creator>
  <cp:lastModifiedBy>ученик</cp:lastModifiedBy>
  <cp:revision>3</cp:revision>
  <dcterms:created xsi:type="dcterms:W3CDTF">2023-11-10T02:58:00Z</dcterms:created>
  <dcterms:modified xsi:type="dcterms:W3CDTF">2023-11-10T05:09:00Z</dcterms:modified>
</cp:coreProperties>
</file>